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5BA" w:rsidRPr="00877226" w:rsidRDefault="003335BA" w:rsidP="003335B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77226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ТВЕРЖДЕНО</w:t>
      </w:r>
    </w:p>
    <w:p w:rsidR="003335BA" w:rsidRPr="00877226" w:rsidRDefault="003335BA" w:rsidP="003335B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р</w:t>
      </w:r>
      <w:r w:rsidRPr="00877226">
        <w:rPr>
          <w:rFonts w:ascii="Times New Roman" w:hAnsi="Times New Roman"/>
          <w:sz w:val="28"/>
          <w:szCs w:val="28"/>
        </w:rPr>
        <w:t>ешением Канского</w:t>
      </w:r>
    </w:p>
    <w:p w:rsidR="003335BA" w:rsidRPr="00877226" w:rsidRDefault="003335BA" w:rsidP="003335B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</w:t>
      </w:r>
      <w:r w:rsidRPr="00877226">
        <w:rPr>
          <w:rFonts w:ascii="Times New Roman" w:hAnsi="Times New Roman"/>
          <w:sz w:val="28"/>
          <w:szCs w:val="28"/>
        </w:rPr>
        <w:t>городского Совета депутатов</w:t>
      </w:r>
    </w:p>
    <w:p w:rsidR="003335BA" w:rsidRPr="00877226" w:rsidRDefault="003335BA" w:rsidP="003335B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</w:t>
      </w:r>
      <w:r w:rsidRPr="00877226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25.11.</w:t>
      </w:r>
      <w:smartTag w:uri="urn:schemas-microsoft-com:office:smarttags" w:element="metricconverter">
        <w:smartTagPr>
          <w:attr w:name="ProductID" w:val="2010 г"/>
        </w:smartTagPr>
        <w:r w:rsidRPr="00877226">
          <w:rPr>
            <w:rFonts w:ascii="Times New Roman" w:hAnsi="Times New Roman"/>
            <w:sz w:val="28"/>
            <w:szCs w:val="28"/>
          </w:rPr>
          <w:t>2010 г</w:t>
        </w:r>
        <w:r>
          <w:rPr>
            <w:rFonts w:ascii="Times New Roman" w:hAnsi="Times New Roman"/>
            <w:sz w:val="28"/>
            <w:szCs w:val="28"/>
          </w:rPr>
          <w:t>ода</w:t>
        </w:r>
      </w:smartTag>
      <w:r w:rsidRPr="008772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10-59</w:t>
      </w:r>
    </w:p>
    <w:p w:rsidR="003335BA" w:rsidRPr="00877226" w:rsidRDefault="003335BA" w:rsidP="003335B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335BA" w:rsidRPr="00877226" w:rsidRDefault="003335BA" w:rsidP="003335B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77226">
        <w:rPr>
          <w:rFonts w:ascii="Times New Roman" w:hAnsi="Times New Roman"/>
          <w:sz w:val="28"/>
          <w:szCs w:val="28"/>
        </w:rPr>
        <w:t>Положение</w:t>
      </w:r>
    </w:p>
    <w:p w:rsidR="003335BA" w:rsidRPr="00877226" w:rsidRDefault="003335BA" w:rsidP="003335B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77226">
        <w:rPr>
          <w:rFonts w:ascii="Times New Roman" w:hAnsi="Times New Roman"/>
          <w:sz w:val="28"/>
          <w:szCs w:val="28"/>
        </w:rPr>
        <w:t xml:space="preserve">о </w:t>
      </w:r>
      <w:r w:rsidR="004B6F58" w:rsidRPr="00877226">
        <w:rPr>
          <w:rFonts w:ascii="Times New Roman" w:hAnsi="Times New Roman"/>
          <w:sz w:val="28"/>
          <w:szCs w:val="28"/>
        </w:rPr>
        <w:t>Муниципальном казенном</w:t>
      </w:r>
      <w:r w:rsidRPr="00877226">
        <w:rPr>
          <w:rFonts w:ascii="Times New Roman" w:hAnsi="Times New Roman"/>
          <w:sz w:val="28"/>
          <w:szCs w:val="28"/>
        </w:rPr>
        <w:t xml:space="preserve"> учреждении</w:t>
      </w:r>
    </w:p>
    <w:p w:rsidR="003335BA" w:rsidRPr="00877226" w:rsidRDefault="003335BA" w:rsidP="003335B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77226">
        <w:rPr>
          <w:rFonts w:ascii="Times New Roman" w:hAnsi="Times New Roman"/>
          <w:sz w:val="28"/>
          <w:szCs w:val="28"/>
        </w:rPr>
        <w:t>«Финансовое управление администрации города Канска»</w:t>
      </w:r>
    </w:p>
    <w:p w:rsidR="003335BA" w:rsidRPr="00877226" w:rsidRDefault="003335BA" w:rsidP="003335B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335BA" w:rsidRPr="00877226" w:rsidRDefault="003335BA" w:rsidP="003335B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335BA" w:rsidRPr="00877226" w:rsidRDefault="003335BA" w:rsidP="003335B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77226">
        <w:rPr>
          <w:rFonts w:ascii="Times New Roman" w:hAnsi="Times New Roman"/>
          <w:sz w:val="28"/>
          <w:szCs w:val="28"/>
        </w:rPr>
        <w:t>1. ОБЩИЕ ПОЛОЖЕНИЯ</w:t>
      </w:r>
    </w:p>
    <w:p w:rsidR="003335BA" w:rsidRPr="00877226" w:rsidRDefault="003335BA" w:rsidP="003335B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335BA" w:rsidRPr="00877226" w:rsidRDefault="003335BA" w:rsidP="003335B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77226">
        <w:rPr>
          <w:rFonts w:ascii="Times New Roman" w:hAnsi="Times New Roman"/>
          <w:sz w:val="28"/>
          <w:szCs w:val="28"/>
        </w:rPr>
        <w:t>1.1.</w:t>
      </w:r>
      <w:r w:rsidRPr="00877226">
        <w:rPr>
          <w:rFonts w:ascii="Times New Roman" w:hAnsi="Times New Roman"/>
          <w:sz w:val="28"/>
          <w:szCs w:val="28"/>
          <w:lang w:val="en-US"/>
        </w:rPr>
        <w:t> </w:t>
      </w:r>
      <w:r w:rsidRPr="00877226">
        <w:rPr>
          <w:rFonts w:ascii="Times New Roman" w:hAnsi="Times New Roman"/>
          <w:sz w:val="28"/>
          <w:szCs w:val="28"/>
        </w:rPr>
        <w:t>Муниципальное казенное учреждение «Финансовое управление адм</w:t>
      </w:r>
      <w:r w:rsidRPr="00877226">
        <w:rPr>
          <w:rFonts w:ascii="Times New Roman" w:hAnsi="Times New Roman"/>
          <w:sz w:val="28"/>
          <w:szCs w:val="28"/>
        </w:rPr>
        <w:t>и</w:t>
      </w:r>
      <w:r w:rsidRPr="00877226">
        <w:rPr>
          <w:rFonts w:ascii="Times New Roman" w:hAnsi="Times New Roman"/>
          <w:sz w:val="28"/>
          <w:szCs w:val="28"/>
        </w:rPr>
        <w:t>нис</w:t>
      </w:r>
      <w:r>
        <w:rPr>
          <w:rFonts w:ascii="Times New Roman" w:hAnsi="Times New Roman"/>
          <w:sz w:val="28"/>
          <w:szCs w:val="28"/>
        </w:rPr>
        <w:t>трации города Канска» (далее - У</w:t>
      </w:r>
      <w:r w:rsidRPr="00877226">
        <w:rPr>
          <w:rFonts w:ascii="Times New Roman" w:hAnsi="Times New Roman"/>
          <w:sz w:val="28"/>
          <w:szCs w:val="28"/>
        </w:rPr>
        <w:t>правление) является уполномоченным орг</w:t>
      </w:r>
      <w:r w:rsidRPr="00877226">
        <w:rPr>
          <w:rFonts w:ascii="Times New Roman" w:hAnsi="Times New Roman"/>
          <w:sz w:val="28"/>
          <w:szCs w:val="28"/>
        </w:rPr>
        <w:t>а</w:t>
      </w:r>
      <w:r w:rsidRPr="00877226">
        <w:rPr>
          <w:rFonts w:ascii="Times New Roman" w:hAnsi="Times New Roman"/>
          <w:sz w:val="28"/>
          <w:szCs w:val="28"/>
        </w:rPr>
        <w:t>ном администрации города Канска по управлению средствами бюджета города Канска, обеспечивающим проведение единой финансовой политики города, ос</w:t>
      </w:r>
      <w:r w:rsidRPr="00877226">
        <w:rPr>
          <w:rFonts w:ascii="Times New Roman" w:hAnsi="Times New Roman"/>
          <w:sz w:val="28"/>
          <w:szCs w:val="28"/>
        </w:rPr>
        <w:t>у</w:t>
      </w:r>
      <w:r w:rsidRPr="00877226">
        <w:rPr>
          <w:rFonts w:ascii="Times New Roman" w:hAnsi="Times New Roman"/>
          <w:sz w:val="28"/>
          <w:szCs w:val="28"/>
        </w:rPr>
        <w:t>щес</w:t>
      </w:r>
      <w:r w:rsidRPr="00877226">
        <w:rPr>
          <w:rFonts w:ascii="Times New Roman" w:hAnsi="Times New Roman"/>
          <w:sz w:val="28"/>
          <w:szCs w:val="28"/>
        </w:rPr>
        <w:t>т</w:t>
      </w:r>
      <w:r w:rsidRPr="00877226">
        <w:rPr>
          <w:rFonts w:ascii="Times New Roman" w:hAnsi="Times New Roman"/>
          <w:sz w:val="28"/>
          <w:szCs w:val="28"/>
        </w:rPr>
        <w:t>вляющим функции по организации исполнения бюджета города. Управление является</w:t>
      </w:r>
      <w:r>
        <w:rPr>
          <w:rFonts w:ascii="Times New Roman" w:hAnsi="Times New Roman"/>
          <w:sz w:val="28"/>
          <w:szCs w:val="28"/>
        </w:rPr>
        <w:t xml:space="preserve"> функциональным подразделением а</w:t>
      </w:r>
      <w:r w:rsidRPr="00877226">
        <w:rPr>
          <w:rFonts w:ascii="Times New Roman" w:hAnsi="Times New Roman"/>
          <w:sz w:val="28"/>
          <w:szCs w:val="28"/>
        </w:rPr>
        <w:t>дминистрации города Канска Кра</w:t>
      </w:r>
      <w:r w:rsidRPr="00877226">
        <w:rPr>
          <w:rFonts w:ascii="Times New Roman" w:hAnsi="Times New Roman"/>
          <w:sz w:val="28"/>
          <w:szCs w:val="28"/>
        </w:rPr>
        <w:t>с</w:t>
      </w:r>
      <w:r w:rsidRPr="00877226">
        <w:rPr>
          <w:rFonts w:ascii="Times New Roman" w:hAnsi="Times New Roman"/>
          <w:sz w:val="28"/>
          <w:szCs w:val="28"/>
        </w:rPr>
        <w:t>ноярского края и участником бюджетного процесса в городе Канске в соотве</w:t>
      </w:r>
      <w:r w:rsidRPr="00877226">
        <w:rPr>
          <w:rFonts w:ascii="Times New Roman" w:hAnsi="Times New Roman"/>
          <w:sz w:val="28"/>
          <w:szCs w:val="28"/>
        </w:rPr>
        <w:t>т</w:t>
      </w:r>
      <w:r w:rsidRPr="00877226">
        <w:rPr>
          <w:rFonts w:ascii="Times New Roman" w:hAnsi="Times New Roman"/>
          <w:sz w:val="28"/>
          <w:szCs w:val="28"/>
        </w:rPr>
        <w:t xml:space="preserve">ствии с возложенными на него функциями. </w:t>
      </w:r>
    </w:p>
    <w:p w:rsidR="003335BA" w:rsidRPr="00877226" w:rsidRDefault="003335BA" w:rsidP="003335B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77226">
        <w:rPr>
          <w:rFonts w:ascii="Times New Roman" w:hAnsi="Times New Roman"/>
          <w:sz w:val="28"/>
          <w:szCs w:val="28"/>
        </w:rPr>
        <w:t>Управление осуществляет:</w:t>
      </w:r>
    </w:p>
    <w:p w:rsidR="003335BA" w:rsidRPr="00877226" w:rsidRDefault="003335BA" w:rsidP="003335B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77226">
        <w:rPr>
          <w:rFonts w:ascii="Times New Roman" w:hAnsi="Times New Roman"/>
          <w:sz w:val="28"/>
          <w:szCs w:val="28"/>
        </w:rPr>
        <w:t xml:space="preserve">разработку проектов правовых актов муниципального образования город Канск в финансовой сфере, включая бюджетную, кредитную, налоговую </w:t>
      </w:r>
      <w:r w:rsidR="004B6F58" w:rsidRPr="00877226">
        <w:rPr>
          <w:rFonts w:ascii="Times New Roman" w:hAnsi="Times New Roman"/>
          <w:sz w:val="28"/>
          <w:szCs w:val="28"/>
        </w:rPr>
        <w:t xml:space="preserve">сферы, </w:t>
      </w:r>
      <w:r w:rsidR="004B6F58">
        <w:rPr>
          <w:rFonts w:ascii="Times New Roman" w:hAnsi="Times New Roman"/>
          <w:sz w:val="28"/>
          <w:szCs w:val="28"/>
        </w:rPr>
        <w:t>в</w:t>
      </w:r>
      <w:r w:rsidRPr="00877226">
        <w:rPr>
          <w:rFonts w:ascii="Times New Roman" w:hAnsi="Times New Roman"/>
          <w:sz w:val="28"/>
          <w:szCs w:val="28"/>
        </w:rPr>
        <w:t xml:space="preserve"> рамках своей компетенции;</w:t>
      </w:r>
    </w:p>
    <w:p w:rsidR="003335BA" w:rsidRPr="00877226" w:rsidRDefault="003335BA" w:rsidP="003335B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77226">
        <w:rPr>
          <w:rFonts w:ascii="Times New Roman" w:hAnsi="Times New Roman"/>
          <w:sz w:val="28"/>
          <w:szCs w:val="28"/>
        </w:rPr>
        <w:t>управление муниципальной собственностью в финансовой сфере в части средств бюджета города Ка</w:t>
      </w:r>
      <w:r w:rsidRPr="00877226">
        <w:rPr>
          <w:rFonts w:ascii="Times New Roman" w:hAnsi="Times New Roman"/>
          <w:sz w:val="28"/>
          <w:szCs w:val="28"/>
        </w:rPr>
        <w:t>н</w:t>
      </w:r>
      <w:r w:rsidRPr="00877226">
        <w:rPr>
          <w:rFonts w:ascii="Times New Roman" w:hAnsi="Times New Roman"/>
          <w:sz w:val="28"/>
          <w:szCs w:val="28"/>
        </w:rPr>
        <w:t>ска на едином счете бюджета.</w:t>
      </w:r>
    </w:p>
    <w:p w:rsidR="003335BA" w:rsidRPr="00877226" w:rsidRDefault="003335BA" w:rsidP="003335B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77226">
        <w:rPr>
          <w:rFonts w:ascii="Times New Roman" w:hAnsi="Times New Roman"/>
          <w:sz w:val="28"/>
          <w:szCs w:val="28"/>
        </w:rPr>
        <w:t>1.2.</w:t>
      </w:r>
      <w:r w:rsidRPr="00877226">
        <w:rPr>
          <w:rFonts w:ascii="Times New Roman" w:hAnsi="Times New Roman"/>
          <w:sz w:val="28"/>
          <w:szCs w:val="28"/>
          <w:lang w:val="en-US"/>
        </w:rPr>
        <w:t> </w:t>
      </w:r>
      <w:r w:rsidRPr="00877226">
        <w:rPr>
          <w:rFonts w:ascii="Times New Roman" w:hAnsi="Times New Roman"/>
          <w:sz w:val="28"/>
          <w:szCs w:val="28"/>
        </w:rPr>
        <w:t>Управление является финансовым органом муниципального образов</w:t>
      </w:r>
      <w:r w:rsidRPr="00877226">
        <w:rPr>
          <w:rFonts w:ascii="Times New Roman" w:hAnsi="Times New Roman"/>
          <w:sz w:val="28"/>
          <w:szCs w:val="28"/>
        </w:rPr>
        <w:t>а</w:t>
      </w:r>
      <w:r w:rsidRPr="00877226">
        <w:rPr>
          <w:rFonts w:ascii="Times New Roman" w:hAnsi="Times New Roman"/>
          <w:sz w:val="28"/>
          <w:szCs w:val="28"/>
        </w:rPr>
        <w:t>ния город Канск с бюджетными полномочиями, определенными Бюджетным К</w:t>
      </w:r>
      <w:r w:rsidRPr="00877226">
        <w:rPr>
          <w:rFonts w:ascii="Times New Roman" w:hAnsi="Times New Roman"/>
          <w:sz w:val="28"/>
          <w:szCs w:val="28"/>
        </w:rPr>
        <w:t>о</w:t>
      </w:r>
      <w:r w:rsidRPr="00877226">
        <w:rPr>
          <w:rFonts w:ascii="Times New Roman" w:hAnsi="Times New Roman"/>
          <w:sz w:val="28"/>
          <w:szCs w:val="28"/>
        </w:rPr>
        <w:t>дексом РФ.</w:t>
      </w:r>
    </w:p>
    <w:p w:rsidR="003335BA" w:rsidRPr="00877226" w:rsidRDefault="003335BA" w:rsidP="003335B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77226">
        <w:rPr>
          <w:rFonts w:ascii="Times New Roman" w:hAnsi="Times New Roman"/>
          <w:sz w:val="28"/>
          <w:szCs w:val="28"/>
        </w:rPr>
        <w:t>1.3.</w:t>
      </w:r>
      <w:r w:rsidRPr="00877226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В своей деятельности У</w:t>
      </w:r>
      <w:r w:rsidRPr="00877226">
        <w:rPr>
          <w:rFonts w:ascii="Times New Roman" w:hAnsi="Times New Roman"/>
          <w:sz w:val="28"/>
          <w:szCs w:val="28"/>
        </w:rPr>
        <w:t>правление руководствуется Конституцией Ро</w:t>
      </w:r>
      <w:r w:rsidRPr="00877226">
        <w:rPr>
          <w:rFonts w:ascii="Times New Roman" w:hAnsi="Times New Roman"/>
          <w:sz w:val="28"/>
          <w:szCs w:val="28"/>
        </w:rPr>
        <w:t>с</w:t>
      </w:r>
      <w:r w:rsidRPr="00877226">
        <w:rPr>
          <w:rFonts w:ascii="Times New Roman" w:hAnsi="Times New Roman"/>
          <w:sz w:val="28"/>
          <w:szCs w:val="28"/>
        </w:rPr>
        <w:t>сийской Федерации, законами и иными нормативно-правовыми актами Росси</w:t>
      </w:r>
      <w:r w:rsidRPr="00877226">
        <w:rPr>
          <w:rFonts w:ascii="Times New Roman" w:hAnsi="Times New Roman"/>
          <w:sz w:val="28"/>
          <w:szCs w:val="28"/>
        </w:rPr>
        <w:t>й</w:t>
      </w:r>
      <w:r w:rsidRPr="00877226">
        <w:rPr>
          <w:rFonts w:ascii="Times New Roman" w:hAnsi="Times New Roman"/>
          <w:sz w:val="28"/>
          <w:szCs w:val="28"/>
        </w:rPr>
        <w:t>ской Федерации и Красноярского края, Уставом города Канска, решениями Ка</w:t>
      </w:r>
      <w:r w:rsidRPr="00877226">
        <w:rPr>
          <w:rFonts w:ascii="Times New Roman" w:hAnsi="Times New Roman"/>
          <w:sz w:val="28"/>
          <w:szCs w:val="28"/>
        </w:rPr>
        <w:t>н</w:t>
      </w:r>
      <w:r w:rsidRPr="00877226">
        <w:rPr>
          <w:rFonts w:ascii="Times New Roman" w:hAnsi="Times New Roman"/>
          <w:sz w:val="28"/>
          <w:szCs w:val="28"/>
        </w:rPr>
        <w:t>ского городского Совета депутатов, другими правовыми актами города, насто</w:t>
      </w:r>
      <w:r w:rsidRPr="00877226">
        <w:rPr>
          <w:rFonts w:ascii="Times New Roman" w:hAnsi="Times New Roman"/>
          <w:sz w:val="28"/>
          <w:szCs w:val="28"/>
        </w:rPr>
        <w:t>я</w:t>
      </w:r>
      <w:r w:rsidRPr="00877226">
        <w:rPr>
          <w:rFonts w:ascii="Times New Roman" w:hAnsi="Times New Roman"/>
          <w:sz w:val="28"/>
          <w:szCs w:val="28"/>
        </w:rPr>
        <w:t>щим Полож</w:t>
      </w:r>
      <w:r w:rsidRPr="00877226">
        <w:rPr>
          <w:rFonts w:ascii="Times New Roman" w:hAnsi="Times New Roman"/>
          <w:sz w:val="28"/>
          <w:szCs w:val="28"/>
        </w:rPr>
        <w:t>е</w:t>
      </w:r>
      <w:r w:rsidRPr="00877226">
        <w:rPr>
          <w:rFonts w:ascii="Times New Roman" w:hAnsi="Times New Roman"/>
          <w:sz w:val="28"/>
          <w:szCs w:val="28"/>
        </w:rPr>
        <w:t>нием.</w:t>
      </w:r>
    </w:p>
    <w:p w:rsidR="003335BA" w:rsidRPr="00877226" w:rsidRDefault="003335BA" w:rsidP="003335B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77226">
        <w:rPr>
          <w:rFonts w:ascii="Times New Roman" w:hAnsi="Times New Roman"/>
          <w:sz w:val="28"/>
          <w:szCs w:val="28"/>
        </w:rPr>
        <w:t>1.4.</w:t>
      </w:r>
      <w:r w:rsidRPr="00877226">
        <w:rPr>
          <w:rFonts w:ascii="Times New Roman" w:hAnsi="Times New Roman"/>
          <w:sz w:val="28"/>
          <w:szCs w:val="28"/>
          <w:lang w:val="en-US"/>
        </w:rPr>
        <w:t> </w:t>
      </w:r>
      <w:r w:rsidRPr="00877226">
        <w:rPr>
          <w:rFonts w:ascii="Times New Roman" w:hAnsi="Times New Roman"/>
          <w:sz w:val="28"/>
          <w:szCs w:val="28"/>
        </w:rPr>
        <w:t>Управление взаимодействует с федеральными органами государстве</w:t>
      </w:r>
      <w:r w:rsidRPr="00877226">
        <w:rPr>
          <w:rFonts w:ascii="Times New Roman" w:hAnsi="Times New Roman"/>
          <w:sz w:val="28"/>
          <w:szCs w:val="28"/>
        </w:rPr>
        <w:t>н</w:t>
      </w:r>
      <w:r w:rsidRPr="00877226">
        <w:rPr>
          <w:rFonts w:ascii="Times New Roman" w:hAnsi="Times New Roman"/>
          <w:sz w:val="28"/>
          <w:szCs w:val="28"/>
        </w:rPr>
        <w:t>ной власти, органами государственной власти Красноярского края и иными орг</w:t>
      </w:r>
      <w:r w:rsidRPr="00877226">
        <w:rPr>
          <w:rFonts w:ascii="Times New Roman" w:hAnsi="Times New Roman"/>
          <w:sz w:val="28"/>
          <w:szCs w:val="28"/>
        </w:rPr>
        <w:t>а</w:t>
      </w:r>
      <w:r w:rsidRPr="00877226">
        <w:rPr>
          <w:rFonts w:ascii="Times New Roman" w:hAnsi="Times New Roman"/>
          <w:sz w:val="28"/>
          <w:szCs w:val="28"/>
        </w:rPr>
        <w:t>нами Красноярского края, органами местного самоуправления, учреждениями, предприятиями и иными организациями, гражданами, по вопросам, входящим</w:t>
      </w:r>
      <w:r w:rsidR="004B6F58">
        <w:rPr>
          <w:rFonts w:ascii="Times New Roman" w:hAnsi="Times New Roman"/>
          <w:sz w:val="28"/>
          <w:szCs w:val="28"/>
        </w:rPr>
        <w:t xml:space="preserve"> </w:t>
      </w:r>
      <w:r w:rsidRPr="00877226">
        <w:rPr>
          <w:rFonts w:ascii="Times New Roman" w:hAnsi="Times New Roman"/>
          <w:sz w:val="28"/>
          <w:szCs w:val="28"/>
        </w:rPr>
        <w:t>в ко</w:t>
      </w:r>
      <w:r w:rsidRPr="00877226">
        <w:rPr>
          <w:rFonts w:ascii="Times New Roman" w:hAnsi="Times New Roman"/>
          <w:sz w:val="28"/>
          <w:szCs w:val="28"/>
        </w:rPr>
        <w:t>м</w:t>
      </w:r>
      <w:r w:rsidRPr="00877226">
        <w:rPr>
          <w:rFonts w:ascii="Times New Roman" w:hAnsi="Times New Roman"/>
          <w:sz w:val="28"/>
          <w:szCs w:val="28"/>
        </w:rPr>
        <w:t>петенцию управления.</w:t>
      </w:r>
    </w:p>
    <w:p w:rsidR="003335BA" w:rsidRPr="00877226" w:rsidRDefault="003335BA" w:rsidP="003335B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77226">
        <w:rPr>
          <w:rFonts w:ascii="Times New Roman" w:hAnsi="Times New Roman"/>
          <w:sz w:val="28"/>
          <w:szCs w:val="28"/>
        </w:rPr>
        <w:t>1.5.</w:t>
      </w:r>
      <w:r w:rsidRPr="00877226">
        <w:rPr>
          <w:rFonts w:ascii="Times New Roman" w:hAnsi="Times New Roman"/>
          <w:sz w:val="28"/>
          <w:szCs w:val="28"/>
          <w:lang w:val="en-US"/>
        </w:rPr>
        <w:t> </w:t>
      </w:r>
      <w:r w:rsidRPr="00877226">
        <w:rPr>
          <w:rFonts w:ascii="Times New Roman" w:hAnsi="Times New Roman"/>
          <w:sz w:val="28"/>
          <w:szCs w:val="28"/>
        </w:rPr>
        <w:t>Полное официальное наименование: Муниципальное казенное учр</w:t>
      </w:r>
      <w:r w:rsidRPr="00877226">
        <w:rPr>
          <w:rFonts w:ascii="Times New Roman" w:hAnsi="Times New Roman"/>
          <w:sz w:val="28"/>
          <w:szCs w:val="28"/>
        </w:rPr>
        <w:t>е</w:t>
      </w:r>
      <w:r w:rsidRPr="00877226">
        <w:rPr>
          <w:rFonts w:ascii="Times New Roman" w:hAnsi="Times New Roman"/>
          <w:sz w:val="28"/>
          <w:szCs w:val="28"/>
        </w:rPr>
        <w:t>ждение «Финансовое управление администрации города Канска», сокращенное наимен</w:t>
      </w:r>
      <w:r w:rsidRPr="00877226">
        <w:rPr>
          <w:rFonts w:ascii="Times New Roman" w:hAnsi="Times New Roman"/>
          <w:sz w:val="28"/>
          <w:szCs w:val="28"/>
        </w:rPr>
        <w:t>о</w:t>
      </w:r>
      <w:r w:rsidRPr="00877226">
        <w:rPr>
          <w:rFonts w:ascii="Times New Roman" w:hAnsi="Times New Roman"/>
          <w:sz w:val="28"/>
          <w:szCs w:val="28"/>
        </w:rPr>
        <w:t>вание: МКУ «ФУ г. Канска».</w:t>
      </w:r>
    </w:p>
    <w:p w:rsidR="003335BA" w:rsidRPr="00877226" w:rsidRDefault="003335BA" w:rsidP="003335B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77226">
        <w:rPr>
          <w:rFonts w:ascii="Times New Roman" w:hAnsi="Times New Roman"/>
          <w:sz w:val="28"/>
          <w:szCs w:val="28"/>
        </w:rPr>
        <w:t>1.6.</w:t>
      </w:r>
      <w:r w:rsidRPr="00877226">
        <w:rPr>
          <w:rFonts w:ascii="Times New Roman" w:hAnsi="Times New Roman"/>
          <w:sz w:val="28"/>
          <w:szCs w:val="28"/>
          <w:lang w:val="en-US"/>
        </w:rPr>
        <w:t> </w:t>
      </w:r>
      <w:r w:rsidRPr="00877226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чредителем управления является а</w:t>
      </w:r>
      <w:r w:rsidRPr="00877226">
        <w:rPr>
          <w:rFonts w:ascii="Times New Roman" w:hAnsi="Times New Roman"/>
          <w:sz w:val="28"/>
          <w:szCs w:val="28"/>
        </w:rPr>
        <w:t>дминистрация города Канска Кра</w:t>
      </w:r>
      <w:r w:rsidRPr="00877226">
        <w:rPr>
          <w:rFonts w:ascii="Times New Roman" w:hAnsi="Times New Roman"/>
          <w:sz w:val="28"/>
          <w:szCs w:val="28"/>
        </w:rPr>
        <w:t>с</w:t>
      </w:r>
      <w:r w:rsidRPr="00877226">
        <w:rPr>
          <w:rFonts w:ascii="Times New Roman" w:hAnsi="Times New Roman"/>
          <w:sz w:val="28"/>
          <w:szCs w:val="28"/>
        </w:rPr>
        <w:t>ноярского края.</w:t>
      </w:r>
    </w:p>
    <w:p w:rsidR="003335BA" w:rsidRPr="00877226" w:rsidRDefault="003335BA" w:rsidP="003335B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77226">
        <w:rPr>
          <w:rFonts w:ascii="Times New Roman" w:hAnsi="Times New Roman"/>
          <w:sz w:val="28"/>
          <w:szCs w:val="28"/>
        </w:rPr>
        <w:t>1.7.</w:t>
      </w:r>
      <w:r w:rsidRPr="00877226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В своей деятельности У</w:t>
      </w:r>
      <w:r w:rsidRPr="00877226">
        <w:rPr>
          <w:rFonts w:ascii="Times New Roman" w:hAnsi="Times New Roman"/>
          <w:sz w:val="28"/>
          <w:szCs w:val="28"/>
        </w:rPr>
        <w:t xml:space="preserve">правление подчиняется </w:t>
      </w:r>
      <w:r>
        <w:rPr>
          <w:rFonts w:ascii="Times New Roman" w:hAnsi="Times New Roman"/>
          <w:sz w:val="28"/>
          <w:szCs w:val="28"/>
        </w:rPr>
        <w:t>Г</w:t>
      </w:r>
      <w:r w:rsidRPr="00877226">
        <w:rPr>
          <w:rFonts w:ascii="Times New Roman" w:hAnsi="Times New Roman"/>
          <w:sz w:val="28"/>
          <w:szCs w:val="28"/>
        </w:rPr>
        <w:t>лаве города Канска, заместителю главы города по экономике и финансам.</w:t>
      </w:r>
    </w:p>
    <w:p w:rsidR="003335BA" w:rsidRPr="00877226" w:rsidRDefault="003335BA" w:rsidP="003335B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77226">
        <w:rPr>
          <w:rFonts w:ascii="Times New Roman" w:hAnsi="Times New Roman"/>
          <w:sz w:val="28"/>
          <w:szCs w:val="28"/>
        </w:rPr>
        <w:t>1.8.</w:t>
      </w:r>
      <w:r w:rsidRPr="00877226">
        <w:rPr>
          <w:rFonts w:ascii="Times New Roman" w:hAnsi="Times New Roman"/>
          <w:sz w:val="28"/>
          <w:szCs w:val="28"/>
          <w:lang w:val="en-US"/>
        </w:rPr>
        <w:t> </w:t>
      </w:r>
      <w:r w:rsidRPr="00877226">
        <w:rPr>
          <w:rFonts w:ascii="Times New Roman" w:hAnsi="Times New Roman"/>
          <w:sz w:val="28"/>
          <w:szCs w:val="28"/>
        </w:rPr>
        <w:t xml:space="preserve">Управление обладает правами юридического лица, может от своего имени приобретать права и исполнять обязанности, выступать истцом или </w:t>
      </w:r>
      <w:r w:rsidRPr="00877226">
        <w:rPr>
          <w:rFonts w:ascii="Times New Roman" w:hAnsi="Times New Roman"/>
          <w:sz w:val="28"/>
          <w:szCs w:val="28"/>
        </w:rPr>
        <w:lastRenderedPageBreak/>
        <w:t>отве</w:t>
      </w:r>
      <w:r w:rsidRPr="00877226">
        <w:rPr>
          <w:rFonts w:ascii="Times New Roman" w:hAnsi="Times New Roman"/>
          <w:sz w:val="28"/>
          <w:szCs w:val="28"/>
        </w:rPr>
        <w:t>т</w:t>
      </w:r>
      <w:r w:rsidRPr="00877226">
        <w:rPr>
          <w:rFonts w:ascii="Times New Roman" w:hAnsi="Times New Roman"/>
          <w:sz w:val="28"/>
          <w:szCs w:val="28"/>
        </w:rPr>
        <w:t xml:space="preserve">чиком в судах, имеет печать, штампы и бланки с наименованием управления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877226">
        <w:rPr>
          <w:rFonts w:ascii="Times New Roman" w:hAnsi="Times New Roman"/>
          <w:sz w:val="28"/>
          <w:szCs w:val="28"/>
        </w:rPr>
        <w:t>и изображением герба города Канска, лицевые счета, открытые в органах казн</w:t>
      </w:r>
      <w:r w:rsidRPr="00877226">
        <w:rPr>
          <w:rFonts w:ascii="Times New Roman" w:hAnsi="Times New Roman"/>
          <w:sz w:val="28"/>
          <w:szCs w:val="28"/>
        </w:rPr>
        <w:t>а</w:t>
      </w:r>
      <w:r w:rsidRPr="00877226">
        <w:rPr>
          <w:rFonts w:ascii="Times New Roman" w:hAnsi="Times New Roman"/>
          <w:sz w:val="28"/>
          <w:szCs w:val="28"/>
        </w:rPr>
        <w:t>чейства, и иные счета в соответствии с действующим законодательством.</w:t>
      </w:r>
    </w:p>
    <w:p w:rsidR="003335BA" w:rsidRPr="00877226" w:rsidRDefault="003335BA" w:rsidP="003335B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77226">
        <w:rPr>
          <w:rFonts w:ascii="Times New Roman" w:hAnsi="Times New Roman"/>
          <w:sz w:val="28"/>
          <w:szCs w:val="28"/>
        </w:rPr>
        <w:t>1.9.</w:t>
      </w:r>
      <w:r w:rsidRPr="00877226">
        <w:rPr>
          <w:rFonts w:ascii="Times New Roman" w:hAnsi="Times New Roman"/>
          <w:sz w:val="28"/>
          <w:szCs w:val="28"/>
          <w:lang w:val="en-US"/>
        </w:rPr>
        <w:t> </w:t>
      </w:r>
      <w:r w:rsidRPr="00877226">
        <w:rPr>
          <w:rFonts w:ascii="Times New Roman" w:hAnsi="Times New Roman"/>
          <w:sz w:val="28"/>
          <w:szCs w:val="28"/>
        </w:rPr>
        <w:t>Управление включает в себя отделы, являющиеся структурными по</w:t>
      </w:r>
      <w:r w:rsidRPr="00877226">
        <w:rPr>
          <w:rFonts w:ascii="Times New Roman" w:hAnsi="Times New Roman"/>
          <w:sz w:val="28"/>
          <w:szCs w:val="28"/>
        </w:rPr>
        <w:t>д</w:t>
      </w:r>
      <w:r w:rsidRPr="00877226">
        <w:rPr>
          <w:rFonts w:ascii="Times New Roman" w:hAnsi="Times New Roman"/>
          <w:sz w:val="28"/>
          <w:szCs w:val="28"/>
        </w:rPr>
        <w:t>раздел</w:t>
      </w:r>
      <w:r w:rsidRPr="00877226">
        <w:rPr>
          <w:rFonts w:ascii="Times New Roman" w:hAnsi="Times New Roman"/>
          <w:sz w:val="28"/>
          <w:szCs w:val="28"/>
        </w:rPr>
        <w:t>е</w:t>
      </w:r>
      <w:r w:rsidRPr="00877226">
        <w:rPr>
          <w:rFonts w:ascii="Times New Roman" w:hAnsi="Times New Roman"/>
          <w:sz w:val="28"/>
          <w:szCs w:val="28"/>
        </w:rPr>
        <w:t>ниями управления.</w:t>
      </w:r>
    </w:p>
    <w:p w:rsidR="003335BA" w:rsidRPr="00877226" w:rsidRDefault="003335BA" w:rsidP="003335B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77226">
        <w:rPr>
          <w:rFonts w:ascii="Times New Roman" w:hAnsi="Times New Roman"/>
          <w:sz w:val="28"/>
          <w:szCs w:val="28"/>
        </w:rPr>
        <w:t>1.10.</w:t>
      </w:r>
      <w:r w:rsidRPr="00877226">
        <w:rPr>
          <w:rFonts w:ascii="Times New Roman" w:hAnsi="Times New Roman"/>
          <w:sz w:val="28"/>
          <w:szCs w:val="28"/>
          <w:lang w:val="en-US"/>
        </w:rPr>
        <w:t> </w:t>
      </w:r>
      <w:r w:rsidRPr="00877226">
        <w:rPr>
          <w:rFonts w:ascii="Times New Roman" w:hAnsi="Times New Roman"/>
          <w:sz w:val="28"/>
          <w:szCs w:val="28"/>
        </w:rPr>
        <w:t>Финансирование и материально-техническое обеспечение деятельн</w:t>
      </w:r>
      <w:r w:rsidRPr="0087722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сти У</w:t>
      </w:r>
      <w:r w:rsidRPr="00877226">
        <w:rPr>
          <w:rFonts w:ascii="Times New Roman" w:hAnsi="Times New Roman"/>
          <w:sz w:val="28"/>
          <w:szCs w:val="28"/>
        </w:rPr>
        <w:t>правления осуществл</w:t>
      </w:r>
      <w:r w:rsidRPr="00877226">
        <w:rPr>
          <w:rFonts w:ascii="Times New Roman" w:hAnsi="Times New Roman"/>
          <w:sz w:val="28"/>
          <w:szCs w:val="28"/>
        </w:rPr>
        <w:t>я</w:t>
      </w:r>
      <w:r w:rsidRPr="00877226">
        <w:rPr>
          <w:rFonts w:ascii="Times New Roman" w:hAnsi="Times New Roman"/>
          <w:sz w:val="28"/>
          <w:szCs w:val="28"/>
        </w:rPr>
        <w:t>ется за счет средств бюджета города Канска.</w:t>
      </w:r>
    </w:p>
    <w:p w:rsidR="003335BA" w:rsidRPr="00877226" w:rsidRDefault="003335BA" w:rsidP="003335B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77226">
        <w:rPr>
          <w:rFonts w:ascii="Times New Roman" w:hAnsi="Times New Roman"/>
          <w:sz w:val="28"/>
          <w:szCs w:val="28"/>
        </w:rPr>
        <w:t>1.11.</w:t>
      </w:r>
      <w:r w:rsidRPr="00877226">
        <w:rPr>
          <w:rFonts w:ascii="Times New Roman" w:hAnsi="Times New Roman"/>
          <w:sz w:val="28"/>
          <w:szCs w:val="28"/>
          <w:lang w:val="en-US"/>
        </w:rPr>
        <w:t> </w:t>
      </w:r>
      <w:r w:rsidRPr="00877226">
        <w:rPr>
          <w:rFonts w:ascii="Times New Roman" w:hAnsi="Times New Roman"/>
          <w:sz w:val="28"/>
          <w:szCs w:val="28"/>
        </w:rPr>
        <w:t>Имущество, находящееся у учреждения в оперативном управлении, является муниципальной со</w:t>
      </w:r>
      <w:r w:rsidRPr="00877226">
        <w:rPr>
          <w:rFonts w:ascii="Times New Roman" w:hAnsi="Times New Roman"/>
          <w:sz w:val="28"/>
          <w:szCs w:val="28"/>
        </w:rPr>
        <w:t>б</w:t>
      </w:r>
      <w:r w:rsidRPr="00877226">
        <w:rPr>
          <w:rFonts w:ascii="Times New Roman" w:hAnsi="Times New Roman"/>
          <w:sz w:val="28"/>
          <w:szCs w:val="28"/>
        </w:rPr>
        <w:t>ственностью.</w:t>
      </w:r>
    </w:p>
    <w:p w:rsidR="003335BA" w:rsidRPr="00877226" w:rsidRDefault="003335BA" w:rsidP="003335B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77226">
        <w:rPr>
          <w:rFonts w:ascii="Times New Roman" w:hAnsi="Times New Roman"/>
          <w:sz w:val="28"/>
          <w:szCs w:val="28"/>
        </w:rPr>
        <w:t>1.12.</w:t>
      </w:r>
      <w:r w:rsidRPr="00877226">
        <w:rPr>
          <w:rFonts w:ascii="Times New Roman" w:hAnsi="Times New Roman"/>
          <w:sz w:val="28"/>
          <w:szCs w:val="28"/>
          <w:lang w:val="en-US"/>
        </w:rPr>
        <w:t> </w:t>
      </w:r>
      <w:r w:rsidRPr="00877226">
        <w:rPr>
          <w:rFonts w:ascii="Times New Roman" w:hAnsi="Times New Roman"/>
          <w:sz w:val="28"/>
          <w:szCs w:val="28"/>
        </w:rPr>
        <w:t>Юридический и фактический адрес Управления: 663600, Красноярский край, г. Канск, ул. Корост</w:t>
      </w:r>
      <w:r w:rsidRPr="00877226">
        <w:rPr>
          <w:rFonts w:ascii="Times New Roman" w:hAnsi="Times New Roman"/>
          <w:sz w:val="28"/>
          <w:szCs w:val="28"/>
        </w:rPr>
        <w:t>е</w:t>
      </w:r>
      <w:r w:rsidRPr="00877226">
        <w:rPr>
          <w:rFonts w:ascii="Times New Roman" w:hAnsi="Times New Roman"/>
          <w:sz w:val="28"/>
          <w:szCs w:val="28"/>
        </w:rPr>
        <w:t>лева, 36.</w:t>
      </w:r>
    </w:p>
    <w:p w:rsidR="003335BA" w:rsidRPr="00877226" w:rsidRDefault="003335BA" w:rsidP="003335B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335BA" w:rsidRPr="00877226" w:rsidRDefault="003335BA" w:rsidP="003335B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77226">
        <w:rPr>
          <w:rFonts w:ascii="Times New Roman" w:hAnsi="Times New Roman"/>
          <w:sz w:val="28"/>
          <w:szCs w:val="28"/>
        </w:rPr>
        <w:t>2. ОСНОВНЫЕ ЗАДАЧИ УПРАВЛЕНИЯ</w:t>
      </w:r>
    </w:p>
    <w:p w:rsidR="003335BA" w:rsidRPr="00877226" w:rsidRDefault="003335BA" w:rsidP="003335B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335BA" w:rsidRPr="00877226" w:rsidRDefault="003335BA" w:rsidP="003335B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77226">
        <w:rPr>
          <w:rFonts w:ascii="Times New Roman" w:hAnsi="Times New Roman"/>
          <w:sz w:val="28"/>
          <w:szCs w:val="28"/>
        </w:rPr>
        <w:t>2.1.</w:t>
      </w:r>
      <w:r w:rsidRPr="00877226">
        <w:rPr>
          <w:rFonts w:ascii="Times New Roman" w:hAnsi="Times New Roman"/>
          <w:sz w:val="28"/>
          <w:szCs w:val="28"/>
          <w:lang w:val="en-US"/>
        </w:rPr>
        <w:t> </w:t>
      </w:r>
      <w:r w:rsidRPr="00877226">
        <w:rPr>
          <w:rFonts w:ascii="Times New Roman" w:hAnsi="Times New Roman"/>
          <w:sz w:val="28"/>
          <w:szCs w:val="28"/>
        </w:rPr>
        <w:t>Составление проекта бюджета города и годового отчета об исполнении бюджета города в соответствии с действующим налоговым и бюджетным закон</w:t>
      </w:r>
      <w:r w:rsidRPr="00877226">
        <w:rPr>
          <w:rFonts w:ascii="Times New Roman" w:hAnsi="Times New Roman"/>
          <w:sz w:val="28"/>
          <w:szCs w:val="28"/>
        </w:rPr>
        <w:t>о</w:t>
      </w:r>
      <w:r w:rsidRPr="00877226">
        <w:rPr>
          <w:rFonts w:ascii="Times New Roman" w:hAnsi="Times New Roman"/>
          <w:sz w:val="28"/>
          <w:szCs w:val="28"/>
        </w:rPr>
        <w:t>дательством.</w:t>
      </w:r>
    </w:p>
    <w:p w:rsidR="003335BA" w:rsidRPr="00877226" w:rsidRDefault="003335BA" w:rsidP="003335B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77226">
        <w:rPr>
          <w:rFonts w:ascii="Times New Roman" w:hAnsi="Times New Roman"/>
          <w:sz w:val="28"/>
          <w:szCs w:val="28"/>
        </w:rPr>
        <w:t>2.2.</w:t>
      </w:r>
      <w:r w:rsidRPr="00877226">
        <w:rPr>
          <w:rFonts w:ascii="Times New Roman" w:hAnsi="Times New Roman"/>
          <w:sz w:val="28"/>
          <w:szCs w:val="28"/>
          <w:lang w:val="en-US"/>
        </w:rPr>
        <w:t> </w:t>
      </w:r>
      <w:r w:rsidRPr="00877226">
        <w:rPr>
          <w:rFonts w:ascii="Times New Roman" w:hAnsi="Times New Roman"/>
          <w:sz w:val="28"/>
          <w:szCs w:val="28"/>
        </w:rPr>
        <w:t>Разработка основных направлений и осуществление бюджетно-финансовой и кредитной политики города.</w:t>
      </w:r>
    </w:p>
    <w:p w:rsidR="003335BA" w:rsidRPr="00877226" w:rsidRDefault="003335BA" w:rsidP="003335B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77226">
        <w:rPr>
          <w:rFonts w:ascii="Times New Roman" w:hAnsi="Times New Roman"/>
          <w:sz w:val="28"/>
          <w:szCs w:val="28"/>
        </w:rPr>
        <w:t>2.3.</w:t>
      </w:r>
      <w:r w:rsidRPr="00877226">
        <w:rPr>
          <w:rFonts w:ascii="Times New Roman" w:hAnsi="Times New Roman"/>
          <w:sz w:val="28"/>
          <w:szCs w:val="28"/>
          <w:lang w:val="en-US"/>
        </w:rPr>
        <w:t> </w:t>
      </w:r>
      <w:r w:rsidRPr="00877226">
        <w:rPr>
          <w:rFonts w:ascii="Times New Roman" w:hAnsi="Times New Roman"/>
          <w:sz w:val="28"/>
          <w:szCs w:val="28"/>
        </w:rPr>
        <w:t>Организация и осуществление бюджетного учета, составление отчетн</w:t>
      </w:r>
      <w:r w:rsidRPr="00877226">
        <w:rPr>
          <w:rFonts w:ascii="Times New Roman" w:hAnsi="Times New Roman"/>
          <w:sz w:val="28"/>
          <w:szCs w:val="28"/>
        </w:rPr>
        <w:t>о</w:t>
      </w:r>
      <w:r w:rsidRPr="00877226">
        <w:rPr>
          <w:rFonts w:ascii="Times New Roman" w:hAnsi="Times New Roman"/>
          <w:sz w:val="28"/>
          <w:szCs w:val="28"/>
        </w:rPr>
        <w:t>сти об исполнении бюджета города Канска.</w:t>
      </w:r>
    </w:p>
    <w:p w:rsidR="003335BA" w:rsidRPr="00877226" w:rsidRDefault="003335BA" w:rsidP="003335B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77226">
        <w:rPr>
          <w:rFonts w:ascii="Times New Roman" w:hAnsi="Times New Roman"/>
          <w:sz w:val="28"/>
          <w:szCs w:val="28"/>
        </w:rPr>
        <w:t>2.4.</w:t>
      </w:r>
      <w:r w:rsidRPr="00877226">
        <w:rPr>
          <w:rFonts w:ascii="Times New Roman" w:hAnsi="Times New Roman"/>
          <w:sz w:val="28"/>
          <w:szCs w:val="28"/>
          <w:lang w:val="en-US"/>
        </w:rPr>
        <w:t> </w:t>
      </w:r>
      <w:r w:rsidRPr="00877226">
        <w:rPr>
          <w:rFonts w:ascii="Times New Roman" w:hAnsi="Times New Roman"/>
          <w:sz w:val="28"/>
          <w:szCs w:val="28"/>
        </w:rPr>
        <w:t>Организация исполнения бюджета города, управление доходами и ра</w:t>
      </w:r>
      <w:r w:rsidRPr="00877226">
        <w:rPr>
          <w:rFonts w:ascii="Times New Roman" w:hAnsi="Times New Roman"/>
          <w:sz w:val="28"/>
          <w:szCs w:val="28"/>
        </w:rPr>
        <w:t>с</w:t>
      </w:r>
      <w:r w:rsidRPr="00877226">
        <w:rPr>
          <w:rFonts w:ascii="Times New Roman" w:hAnsi="Times New Roman"/>
          <w:sz w:val="28"/>
          <w:szCs w:val="28"/>
        </w:rPr>
        <w:t>ходами бюджета по принц</w:t>
      </w:r>
      <w:r w:rsidRPr="00877226">
        <w:rPr>
          <w:rFonts w:ascii="Times New Roman" w:hAnsi="Times New Roman"/>
          <w:sz w:val="28"/>
          <w:szCs w:val="28"/>
        </w:rPr>
        <w:t>и</w:t>
      </w:r>
      <w:r w:rsidRPr="00877226">
        <w:rPr>
          <w:rFonts w:ascii="Times New Roman" w:hAnsi="Times New Roman"/>
          <w:sz w:val="28"/>
          <w:szCs w:val="28"/>
        </w:rPr>
        <w:t xml:space="preserve">пу единства кассы. </w:t>
      </w:r>
    </w:p>
    <w:p w:rsidR="003335BA" w:rsidRPr="00877226" w:rsidRDefault="003335BA" w:rsidP="003335B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77226">
        <w:rPr>
          <w:rFonts w:ascii="Times New Roman" w:hAnsi="Times New Roman"/>
          <w:sz w:val="28"/>
          <w:szCs w:val="28"/>
        </w:rPr>
        <w:t>2.5 Осуществление финансового контроля за операциями с бюджетными средс</w:t>
      </w:r>
      <w:r w:rsidRPr="00877226">
        <w:rPr>
          <w:rFonts w:ascii="Times New Roman" w:hAnsi="Times New Roman"/>
          <w:sz w:val="28"/>
          <w:szCs w:val="28"/>
        </w:rPr>
        <w:t>т</w:t>
      </w:r>
      <w:r w:rsidRPr="00877226">
        <w:rPr>
          <w:rFonts w:ascii="Times New Roman" w:hAnsi="Times New Roman"/>
          <w:sz w:val="28"/>
          <w:szCs w:val="28"/>
        </w:rPr>
        <w:t>вами главных распорядителей, распорядителей и получателей бюджетных средств.</w:t>
      </w:r>
    </w:p>
    <w:p w:rsidR="003335BA" w:rsidRPr="00877226" w:rsidRDefault="003335BA" w:rsidP="003335B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77226">
        <w:rPr>
          <w:rFonts w:ascii="Times New Roman" w:hAnsi="Times New Roman"/>
          <w:sz w:val="28"/>
          <w:szCs w:val="28"/>
        </w:rPr>
        <w:t>2.6.</w:t>
      </w:r>
      <w:r w:rsidRPr="00877226">
        <w:rPr>
          <w:rFonts w:ascii="Times New Roman" w:hAnsi="Times New Roman"/>
          <w:sz w:val="28"/>
          <w:szCs w:val="28"/>
          <w:lang w:val="en-US"/>
        </w:rPr>
        <w:t> </w:t>
      </w:r>
      <w:r w:rsidRPr="00877226">
        <w:rPr>
          <w:rFonts w:ascii="Times New Roman" w:hAnsi="Times New Roman"/>
          <w:sz w:val="28"/>
          <w:szCs w:val="28"/>
        </w:rPr>
        <w:t>Участие в разработке основных направлений социально-экономического развития города Канска и Красноярского края, подготовке пр</w:t>
      </w:r>
      <w:r w:rsidRPr="00877226">
        <w:rPr>
          <w:rFonts w:ascii="Times New Roman" w:hAnsi="Times New Roman"/>
          <w:sz w:val="28"/>
          <w:szCs w:val="28"/>
        </w:rPr>
        <w:t>о</w:t>
      </w:r>
      <w:r w:rsidRPr="00877226">
        <w:rPr>
          <w:rFonts w:ascii="Times New Roman" w:hAnsi="Times New Roman"/>
          <w:sz w:val="28"/>
          <w:szCs w:val="28"/>
        </w:rPr>
        <w:t>гноза социально-экономического развития, долгосрочных городских целевых программ.</w:t>
      </w:r>
    </w:p>
    <w:p w:rsidR="003335BA" w:rsidRPr="00877226" w:rsidRDefault="003335BA" w:rsidP="003335B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77226">
        <w:rPr>
          <w:rFonts w:ascii="Times New Roman" w:hAnsi="Times New Roman"/>
          <w:sz w:val="28"/>
          <w:szCs w:val="28"/>
        </w:rPr>
        <w:t>2.7.</w:t>
      </w:r>
      <w:r w:rsidRPr="00877226">
        <w:rPr>
          <w:rFonts w:ascii="Times New Roman" w:hAnsi="Times New Roman"/>
          <w:sz w:val="28"/>
          <w:szCs w:val="28"/>
          <w:lang w:val="en-US"/>
        </w:rPr>
        <w:t>  </w:t>
      </w:r>
      <w:r w:rsidRPr="00877226">
        <w:rPr>
          <w:rFonts w:ascii="Times New Roman" w:hAnsi="Times New Roman"/>
          <w:sz w:val="28"/>
          <w:szCs w:val="28"/>
        </w:rPr>
        <w:t>Осуществление контроля за размещением муниципального заказа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7226">
        <w:rPr>
          <w:rFonts w:ascii="Times New Roman" w:hAnsi="Times New Roman"/>
          <w:sz w:val="28"/>
          <w:szCs w:val="28"/>
        </w:rPr>
        <w:t>по приобретению товаров, выполнению работ, оказанию услуг для муниципал</w:t>
      </w:r>
      <w:r w:rsidRPr="00877226">
        <w:rPr>
          <w:rFonts w:ascii="Times New Roman" w:hAnsi="Times New Roman"/>
          <w:sz w:val="28"/>
          <w:szCs w:val="28"/>
        </w:rPr>
        <w:t>ь</w:t>
      </w:r>
      <w:r w:rsidRPr="00877226">
        <w:rPr>
          <w:rFonts w:ascii="Times New Roman" w:hAnsi="Times New Roman"/>
          <w:sz w:val="28"/>
          <w:szCs w:val="28"/>
        </w:rPr>
        <w:t>ных нужд.</w:t>
      </w:r>
    </w:p>
    <w:p w:rsidR="003335BA" w:rsidRPr="00877226" w:rsidRDefault="003335BA" w:rsidP="003335B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77226">
        <w:rPr>
          <w:rFonts w:ascii="Times New Roman" w:hAnsi="Times New Roman"/>
          <w:sz w:val="28"/>
          <w:szCs w:val="28"/>
        </w:rPr>
        <w:t>2.8.</w:t>
      </w:r>
      <w:r w:rsidRPr="00877226">
        <w:rPr>
          <w:rFonts w:ascii="Times New Roman" w:hAnsi="Times New Roman"/>
          <w:sz w:val="28"/>
          <w:szCs w:val="28"/>
          <w:lang w:val="en-US"/>
        </w:rPr>
        <w:t> </w:t>
      </w:r>
      <w:r w:rsidRPr="00877226">
        <w:rPr>
          <w:rFonts w:ascii="Times New Roman" w:hAnsi="Times New Roman"/>
          <w:sz w:val="28"/>
          <w:szCs w:val="28"/>
        </w:rPr>
        <w:t>Ведение учета муниципальных долговых обязательств, составление о</w:t>
      </w:r>
      <w:r w:rsidRPr="00877226">
        <w:rPr>
          <w:rFonts w:ascii="Times New Roman" w:hAnsi="Times New Roman"/>
          <w:sz w:val="28"/>
          <w:szCs w:val="28"/>
        </w:rPr>
        <w:t>т</w:t>
      </w:r>
      <w:r w:rsidRPr="00877226">
        <w:rPr>
          <w:rFonts w:ascii="Times New Roman" w:hAnsi="Times New Roman"/>
          <w:sz w:val="28"/>
          <w:szCs w:val="28"/>
        </w:rPr>
        <w:t>четн</w:t>
      </w:r>
      <w:r w:rsidRPr="00877226">
        <w:rPr>
          <w:rFonts w:ascii="Times New Roman" w:hAnsi="Times New Roman"/>
          <w:sz w:val="28"/>
          <w:szCs w:val="28"/>
        </w:rPr>
        <w:t>о</w:t>
      </w:r>
      <w:r w:rsidRPr="00877226">
        <w:rPr>
          <w:rFonts w:ascii="Times New Roman" w:hAnsi="Times New Roman"/>
          <w:sz w:val="28"/>
          <w:szCs w:val="28"/>
        </w:rPr>
        <w:t xml:space="preserve">сти. </w:t>
      </w:r>
    </w:p>
    <w:p w:rsidR="003335BA" w:rsidRPr="00877226" w:rsidRDefault="003335BA" w:rsidP="003335B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77226">
        <w:rPr>
          <w:rFonts w:ascii="Times New Roman" w:hAnsi="Times New Roman"/>
          <w:sz w:val="28"/>
          <w:szCs w:val="28"/>
        </w:rPr>
        <w:t>2.9.</w:t>
      </w:r>
      <w:r w:rsidRPr="00877226">
        <w:rPr>
          <w:rFonts w:ascii="Times New Roman" w:hAnsi="Times New Roman"/>
          <w:sz w:val="28"/>
          <w:szCs w:val="28"/>
          <w:lang w:val="en-US"/>
        </w:rPr>
        <w:t> </w:t>
      </w:r>
      <w:r w:rsidRPr="00877226">
        <w:rPr>
          <w:rFonts w:ascii="Times New Roman" w:hAnsi="Times New Roman"/>
          <w:sz w:val="28"/>
          <w:szCs w:val="28"/>
        </w:rPr>
        <w:t>Осуществление контроля за целевым использованием средств, выдел</w:t>
      </w:r>
      <w:r w:rsidRPr="00877226">
        <w:rPr>
          <w:rFonts w:ascii="Times New Roman" w:hAnsi="Times New Roman"/>
          <w:sz w:val="28"/>
          <w:szCs w:val="28"/>
        </w:rPr>
        <w:t>я</w:t>
      </w:r>
      <w:r w:rsidRPr="00877226">
        <w:rPr>
          <w:rFonts w:ascii="Times New Roman" w:hAnsi="Times New Roman"/>
          <w:sz w:val="28"/>
          <w:szCs w:val="28"/>
        </w:rPr>
        <w:t>емых из бюджета города.</w:t>
      </w:r>
    </w:p>
    <w:p w:rsidR="003335BA" w:rsidRPr="00877226" w:rsidRDefault="003335BA" w:rsidP="003335B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77226">
        <w:rPr>
          <w:rFonts w:ascii="Times New Roman" w:hAnsi="Times New Roman"/>
          <w:sz w:val="28"/>
          <w:szCs w:val="28"/>
        </w:rPr>
        <w:t>2.10. Обеспечение законности, информационной открытости в деятельности Управления.</w:t>
      </w:r>
    </w:p>
    <w:p w:rsidR="003335BA" w:rsidRPr="00877226" w:rsidRDefault="003335BA" w:rsidP="003335B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77226">
        <w:rPr>
          <w:rFonts w:ascii="Times New Roman" w:hAnsi="Times New Roman"/>
          <w:sz w:val="28"/>
          <w:szCs w:val="28"/>
        </w:rPr>
        <w:t>2.11. Ведение бюджетного, налогового, статистического и прочего учета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7226">
        <w:rPr>
          <w:rFonts w:ascii="Times New Roman" w:hAnsi="Times New Roman"/>
          <w:sz w:val="28"/>
          <w:szCs w:val="28"/>
        </w:rPr>
        <w:t>и соста</w:t>
      </w:r>
      <w:r w:rsidRPr="00877226">
        <w:rPr>
          <w:rFonts w:ascii="Times New Roman" w:hAnsi="Times New Roman"/>
          <w:sz w:val="28"/>
          <w:szCs w:val="28"/>
        </w:rPr>
        <w:t>в</w:t>
      </w:r>
      <w:r w:rsidRPr="00877226">
        <w:rPr>
          <w:rFonts w:ascii="Times New Roman" w:hAnsi="Times New Roman"/>
          <w:sz w:val="28"/>
          <w:szCs w:val="28"/>
        </w:rPr>
        <w:t>ления соответствующей отчетности по учреждению.</w:t>
      </w:r>
    </w:p>
    <w:p w:rsidR="003335BA" w:rsidRPr="00877226" w:rsidRDefault="003335BA" w:rsidP="003335B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335BA" w:rsidRPr="00877226" w:rsidRDefault="003335BA" w:rsidP="003335B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77226">
        <w:rPr>
          <w:rFonts w:ascii="Times New Roman" w:hAnsi="Times New Roman"/>
          <w:sz w:val="28"/>
          <w:szCs w:val="28"/>
        </w:rPr>
        <w:t>3. КОМПЕТЕНЦИЯ УПРАВЛЕНИЯ</w:t>
      </w:r>
    </w:p>
    <w:p w:rsidR="003335BA" w:rsidRPr="00877226" w:rsidRDefault="003335BA" w:rsidP="003335B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335BA" w:rsidRPr="00877226" w:rsidRDefault="003335BA" w:rsidP="003335B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77226">
        <w:rPr>
          <w:rFonts w:ascii="Times New Roman" w:hAnsi="Times New Roman"/>
          <w:sz w:val="28"/>
          <w:szCs w:val="28"/>
        </w:rPr>
        <w:t>3.1.</w:t>
      </w:r>
      <w:r w:rsidRPr="00877226">
        <w:rPr>
          <w:rFonts w:ascii="Times New Roman" w:hAnsi="Times New Roman"/>
          <w:sz w:val="28"/>
          <w:szCs w:val="28"/>
          <w:lang w:val="en-US"/>
        </w:rPr>
        <w:t> </w:t>
      </w:r>
      <w:r w:rsidRPr="00877226">
        <w:rPr>
          <w:rFonts w:ascii="Times New Roman" w:hAnsi="Times New Roman"/>
          <w:sz w:val="28"/>
          <w:szCs w:val="28"/>
        </w:rPr>
        <w:t>Осуществление нормативно-правового регулирования по следующим вопр</w:t>
      </w:r>
      <w:r w:rsidRPr="00877226">
        <w:rPr>
          <w:rFonts w:ascii="Times New Roman" w:hAnsi="Times New Roman"/>
          <w:sz w:val="28"/>
          <w:szCs w:val="28"/>
        </w:rPr>
        <w:t>о</w:t>
      </w:r>
      <w:r w:rsidRPr="00877226">
        <w:rPr>
          <w:rFonts w:ascii="Times New Roman" w:hAnsi="Times New Roman"/>
          <w:sz w:val="28"/>
          <w:szCs w:val="28"/>
        </w:rPr>
        <w:t>сам:</w:t>
      </w:r>
    </w:p>
    <w:p w:rsidR="003335BA" w:rsidRPr="00877226" w:rsidRDefault="003335BA" w:rsidP="003335B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877226">
        <w:rPr>
          <w:rFonts w:ascii="Times New Roman" w:hAnsi="Times New Roman"/>
          <w:sz w:val="28"/>
          <w:szCs w:val="28"/>
        </w:rPr>
        <w:t>утверждение перечня кодов подвидов по видам доходов бюджета города, главн</w:t>
      </w:r>
      <w:r w:rsidRPr="00877226">
        <w:rPr>
          <w:rFonts w:ascii="Times New Roman" w:hAnsi="Times New Roman"/>
          <w:sz w:val="28"/>
          <w:szCs w:val="28"/>
        </w:rPr>
        <w:t>ы</w:t>
      </w:r>
      <w:r w:rsidRPr="00877226">
        <w:rPr>
          <w:rFonts w:ascii="Times New Roman" w:hAnsi="Times New Roman"/>
          <w:sz w:val="28"/>
          <w:szCs w:val="28"/>
        </w:rPr>
        <w:t>ми администраторами которых являются органы местного самоуправления и (или) находящиеся в их ведении казенные у</w:t>
      </w:r>
      <w:r w:rsidRPr="00877226">
        <w:rPr>
          <w:rFonts w:ascii="Times New Roman" w:hAnsi="Times New Roman"/>
          <w:sz w:val="28"/>
          <w:szCs w:val="28"/>
        </w:rPr>
        <w:t>ч</w:t>
      </w:r>
      <w:r w:rsidRPr="00877226">
        <w:rPr>
          <w:rFonts w:ascii="Times New Roman" w:hAnsi="Times New Roman"/>
          <w:sz w:val="28"/>
          <w:szCs w:val="28"/>
        </w:rPr>
        <w:t>реждения;</w:t>
      </w:r>
    </w:p>
    <w:p w:rsidR="003335BA" w:rsidRPr="00877226" w:rsidRDefault="003335BA" w:rsidP="003335B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2) </w:t>
      </w:r>
      <w:r w:rsidR="004B6F58" w:rsidRPr="00877226">
        <w:rPr>
          <w:rFonts w:ascii="Times New Roman" w:hAnsi="Times New Roman"/>
          <w:sz w:val="28"/>
          <w:szCs w:val="28"/>
        </w:rPr>
        <w:t>утверждение перечня кодов</w:t>
      </w:r>
      <w:r w:rsidRPr="00877226">
        <w:rPr>
          <w:rFonts w:ascii="Times New Roman" w:hAnsi="Times New Roman"/>
          <w:sz w:val="28"/>
          <w:szCs w:val="28"/>
        </w:rPr>
        <w:t xml:space="preserve"> целевых статей и (или) видов расходов бюджета г</w:t>
      </w:r>
      <w:r w:rsidRPr="00877226">
        <w:rPr>
          <w:rFonts w:ascii="Times New Roman" w:hAnsi="Times New Roman"/>
          <w:sz w:val="28"/>
          <w:szCs w:val="28"/>
        </w:rPr>
        <w:t>о</w:t>
      </w:r>
      <w:r w:rsidRPr="00877226">
        <w:rPr>
          <w:rFonts w:ascii="Times New Roman" w:hAnsi="Times New Roman"/>
          <w:sz w:val="28"/>
          <w:szCs w:val="28"/>
        </w:rPr>
        <w:t>рода;</w:t>
      </w:r>
    </w:p>
    <w:p w:rsidR="003335BA" w:rsidRPr="00877226" w:rsidRDefault="003335BA" w:rsidP="003335B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877226">
        <w:rPr>
          <w:rFonts w:ascii="Times New Roman" w:hAnsi="Times New Roman"/>
          <w:sz w:val="28"/>
          <w:szCs w:val="28"/>
        </w:rPr>
        <w:t>установление порядка составления и ведения кассового плана, а также состав и сроки представления главными распорядителями бюджетных средств, главными администраторами доходов бюджета, главными администраторами и</w:t>
      </w:r>
      <w:r w:rsidRPr="00877226">
        <w:rPr>
          <w:rFonts w:ascii="Times New Roman" w:hAnsi="Times New Roman"/>
          <w:sz w:val="28"/>
          <w:szCs w:val="28"/>
        </w:rPr>
        <w:t>с</w:t>
      </w:r>
      <w:r w:rsidRPr="00877226">
        <w:rPr>
          <w:rFonts w:ascii="Times New Roman" w:hAnsi="Times New Roman"/>
          <w:sz w:val="28"/>
          <w:szCs w:val="28"/>
        </w:rPr>
        <w:t>точников финансирования дефицита бюджета сведений, необходимых для соста</w:t>
      </w:r>
      <w:r w:rsidRPr="00877226">
        <w:rPr>
          <w:rFonts w:ascii="Times New Roman" w:hAnsi="Times New Roman"/>
          <w:sz w:val="28"/>
          <w:szCs w:val="28"/>
        </w:rPr>
        <w:t>в</w:t>
      </w:r>
      <w:r w:rsidRPr="00877226">
        <w:rPr>
          <w:rFonts w:ascii="Times New Roman" w:hAnsi="Times New Roman"/>
          <w:sz w:val="28"/>
          <w:szCs w:val="28"/>
        </w:rPr>
        <w:t>ления и ведения кассового плана;</w:t>
      </w:r>
    </w:p>
    <w:p w:rsidR="003335BA" w:rsidRPr="00877226" w:rsidRDefault="003335BA" w:rsidP="003335B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877226">
        <w:rPr>
          <w:rFonts w:ascii="Times New Roman" w:hAnsi="Times New Roman"/>
          <w:sz w:val="28"/>
          <w:szCs w:val="28"/>
        </w:rPr>
        <w:t>установление порядка доведения бюджетных ассигнований и (или) лим</w:t>
      </w:r>
      <w:r w:rsidRPr="00877226">
        <w:rPr>
          <w:rFonts w:ascii="Times New Roman" w:hAnsi="Times New Roman"/>
          <w:sz w:val="28"/>
          <w:szCs w:val="28"/>
        </w:rPr>
        <w:t>и</w:t>
      </w:r>
      <w:r w:rsidRPr="00877226">
        <w:rPr>
          <w:rFonts w:ascii="Times New Roman" w:hAnsi="Times New Roman"/>
          <w:sz w:val="28"/>
          <w:szCs w:val="28"/>
        </w:rPr>
        <w:t>тов бюджетных обязательств для предоставления средств из бюджета города при в</w:t>
      </w:r>
      <w:r w:rsidRPr="00877226">
        <w:rPr>
          <w:rFonts w:ascii="Times New Roman" w:hAnsi="Times New Roman"/>
          <w:sz w:val="28"/>
          <w:szCs w:val="28"/>
        </w:rPr>
        <w:t>ы</w:t>
      </w:r>
      <w:r w:rsidRPr="00877226">
        <w:rPr>
          <w:rFonts w:ascii="Times New Roman" w:hAnsi="Times New Roman"/>
          <w:sz w:val="28"/>
          <w:szCs w:val="28"/>
        </w:rPr>
        <w:t>полнении условий, предусмотренных в решении о бюджете города, до главных ра</w:t>
      </w:r>
      <w:r w:rsidRPr="00877226">
        <w:rPr>
          <w:rFonts w:ascii="Times New Roman" w:hAnsi="Times New Roman"/>
          <w:sz w:val="28"/>
          <w:szCs w:val="28"/>
        </w:rPr>
        <w:t>с</w:t>
      </w:r>
      <w:r w:rsidRPr="00877226">
        <w:rPr>
          <w:rFonts w:ascii="Times New Roman" w:hAnsi="Times New Roman"/>
          <w:sz w:val="28"/>
          <w:szCs w:val="28"/>
        </w:rPr>
        <w:t>порядителей бюджетных средств;</w:t>
      </w:r>
    </w:p>
    <w:p w:rsidR="003335BA" w:rsidRPr="00877226" w:rsidRDefault="003335BA" w:rsidP="003335B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877226">
        <w:rPr>
          <w:rFonts w:ascii="Times New Roman" w:hAnsi="Times New Roman"/>
          <w:sz w:val="28"/>
          <w:szCs w:val="28"/>
        </w:rPr>
        <w:t>установление порядка исполнения бюджета города по расходам, в том числе порядок санкциониров</w:t>
      </w:r>
      <w:r w:rsidRPr="00877226">
        <w:rPr>
          <w:rFonts w:ascii="Times New Roman" w:hAnsi="Times New Roman"/>
          <w:sz w:val="28"/>
          <w:szCs w:val="28"/>
        </w:rPr>
        <w:t>а</w:t>
      </w:r>
      <w:r w:rsidRPr="00877226">
        <w:rPr>
          <w:rFonts w:ascii="Times New Roman" w:hAnsi="Times New Roman"/>
          <w:sz w:val="28"/>
          <w:szCs w:val="28"/>
        </w:rPr>
        <w:t>ния оплаты денежных обязательств;</w:t>
      </w:r>
    </w:p>
    <w:p w:rsidR="003335BA" w:rsidRPr="00877226" w:rsidRDefault="003335BA" w:rsidP="003335B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Pr="00877226">
        <w:rPr>
          <w:rFonts w:ascii="Times New Roman" w:hAnsi="Times New Roman"/>
          <w:sz w:val="28"/>
          <w:szCs w:val="28"/>
        </w:rPr>
        <w:t>установление порядка составления и ведения бюджетных росписей гла</w:t>
      </w:r>
      <w:r w:rsidRPr="00877226">
        <w:rPr>
          <w:rFonts w:ascii="Times New Roman" w:hAnsi="Times New Roman"/>
          <w:sz w:val="28"/>
          <w:szCs w:val="28"/>
        </w:rPr>
        <w:t>в</w:t>
      </w:r>
      <w:r w:rsidRPr="00877226">
        <w:rPr>
          <w:rFonts w:ascii="Times New Roman" w:hAnsi="Times New Roman"/>
          <w:sz w:val="28"/>
          <w:szCs w:val="28"/>
        </w:rPr>
        <w:t>ных распорядителей (распорядителей) бюджетных средств, включая внесение и</w:t>
      </w:r>
      <w:r w:rsidRPr="00877226">
        <w:rPr>
          <w:rFonts w:ascii="Times New Roman" w:hAnsi="Times New Roman"/>
          <w:sz w:val="28"/>
          <w:szCs w:val="28"/>
        </w:rPr>
        <w:t>з</w:t>
      </w:r>
      <w:r w:rsidRPr="00877226">
        <w:rPr>
          <w:rFonts w:ascii="Times New Roman" w:hAnsi="Times New Roman"/>
          <w:sz w:val="28"/>
          <w:szCs w:val="28"/>
        </w:rPr>
        <w:t>мен</w:t>
      </w:r>
      <w:r w:rsidRPr="00877226">
        <w:rPr>
          <w:rFonts w:ascii="Times New Roman" w:hAnsi="Times New Roman"/>
          <w:sz w:val="28"/>
          <w:szCs w:val="28"/>
        </w:rPr>
        <w:t>е</w:t>
      </w:r>
      <w:r w:rsidRPr="00877226">
        <w:rPr>
          <w:rFonts w:ascii="Times New Roman" w:hAnsi="Times New Roman"/>
          <w:sz w:val="28"/>
          <w:szCs w:val="28"/>
        </w:rPr>
        <w:t>ний в них;</w:t>
      </w:r>
    </w:p>
    <w:p w:rsidR="003335BA" w:rsidRPr="00877226" w:rsidRDefault="003335BA" w:rsidP="003335B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 w:rsidRPr="00877226">
        <w:rPr>
          <w:rFonts w:ascii="Times New Roman" w:hAnsi="Times New Roman"/>
          <w:sz w:val="28"/>
          <w:szCs w:val="28"/>
        </w:rPr>
        <w:t>установление порядка исполнения бюджета города по источникам ф</w:t>
      </w:r>
      <w:r w:rsidRPr="00877226">
        <w:rPr>
          <w:rFonts w:ascii="Times New Roman" w:hAnsi="Times New Roman"/>
          <w:sz w:val="28"/>
          <w:szCs w:val="28"/>
        </w:rPr>
        <w:t>и</w:t>
      </w:r>
      <w:r w:rsidRPr="00877226">
        <w:rPr>
          <w:rFonts w:ascii="Times New Roman" w:hAnsi="Times New Roman"/>
          <w:sz w:val="28"/>
          <w:szCs w:val="28"/>
        </w:rPr>
        <w:t>нансирования дефицита бюджета, в том числе порядка санкционирования оплаты денежных обязательств, подлежащих исполнению за счет источников финансир</w:t>
      </w:r>
      <w:r w:rsidRPr="00877226">
        <w:rPr>
          <w:rFonts w:ascii="Times New Roman" w:hAnsi="Times New Roman"/>
          <w:sz w:val="28"/>
          <w:szCs w:val="28"/>
        </w:rPr>
        <w:t>о</w:t>
      </w:r>
      <w:r w:rsidRPr="00877226">
        <w:rPr>
          <w:rFonts w:ascii="Times New Roman" w:hAnsi="Times New Roman"/>
          <w:sz w:val="28"/>
          <w:szCs w:val="28"/>
        </w:rPr>
        <w:t>вания д</w:t>
      </w:r>
      <w:r w:rsidRPr="00877226">
        <w:rPr>
          <w:rFonts w:ascii="Times New Roman" w:hAnsi="Times New Roman"/>
          <w:sz w:val="28"/>
          <w:szCs w:val="28"/>
        </w:rPr>
        <w:t>е</w:t>
      </w:r>
      <w:r w:rsidRPr="00877226">
        <w:rPr>
          <w:rFonts w:ascii="Times New Roman" w:hAnsi="Times New Roman"/>
          <w:sz w:val="28"/>
          <w:szCs w:val="28"/>
        </w:rPr>
        <w:t>фицита бюджета;</w:t>
      </w:r>
    </w:p>
    <w:p w:rsidR="003335BA" w:rsidRPr="00877226" w:rsidRDefault="003335BA" w:rsidP="003335B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</w:t>
      </w:r>
      <w:r w:rsidRPr="00877226">
        <w:rPr>
          <w:rFonts w:ascii="Times New Roman" w:hAnsi="Times New Roman"/>
          <w:sz w:val="28"/>
          <w:szCs w:val="28"/>
        </w:rPr>
        <w:t>установление порядка утверждения и доведения до главных распорядит</w:t>
      </w:r>
      <w:r w:rsidRPr="00877226">
        <w:rPr>
          <w:rFonts w:ascii="Times New Roman" w:hAnsi="Times New Roman"/>
          <w:sz w:val="28"/>
          <w:szCs w:val="28"/>
        </w:rPr>
        <w:t>е</w:t>
      </w:r>
      <w:r w:rsidRPr="00877226">
        <w:rPr>
          <w:rFonts w:ascii="Times New Roman" w:hAnsi="Times New Roman"/>
          <w:sz w:val="28"/>
          <w:szCs w:val="28"/>
        </w:rPr>
        <w:t>лей, распорядителей и получателей бюджетных средств предельного объема оплаты денежных обязательств в соответствующем периоде текущего финансов</w:t>
      </w:r>
      <w:r w:rsidRPr="00877226">
        <w:rPr>
          <w:rFonts w:ascii="Times New Roman" w:hAnsi="Times New Roman"/>
          <w:sz w:val="28"/>
          <w:szCs w:val="28"/>
        </w:rPr>
        <w:t>о</w:t>
      </w:r>
      <w:r w:rsidRPr="00877226">
        <w:rPr>
          <w:rFonts w:ascii="Times New Roman" w:hAnsi="Times New Roman"/>
          <w:sz w:val="28"/>
          <w:szCs w:val="28"/>
        </w:rPr>
        <w:t>го года (предельные объемы финансирования);</w:t>
      </w:r>
    </w:p>
    <w:p w:rsidR="003335BA" w:rsidRPr="00877226" w:rsidRDefault="003335BA" w:rsidP="003335B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</w:t>
      </w:r>
      <w:r w:rsidRPr="00877226">
        <w:rPr>
          <w:rFonts w:ascii="Times New Roman" w:hAnsi="Times New Roman"/>
          <w:sz w:val="28"/>
          <w:szCs w:val="28"/>
        </w:rPr>
        <w:t>установление порядка завершения операций по исполнению бюджета г</w:t>
      </w:r>
      <w:r w:rsidRPr="00877226">
        <w:rPr>
          <w:rFonts w:ascii="Times New Roman" w:hAnsi="Times New Roman"/>
          <w:sz w:val="28"/>
          <w:szCs w:val="28"/>
        </w:rPr>
        <w:t>о</w:t>
      </w:r>
      <w:r w:rsidRPr="00877226">
        <w:rPr>
          <w:rFonts w:ascii="Times New Roman" w:hAnsi="Times New Roman"/>
          <w:sz w:val="28"/>
          <w:szCs w:val="28"/>
        </w:rPr>
        <w:t>рода в т</w:t>
      </w:r>
      <w:r w:rsidRPr="00877226">
        <w:rPr>
          <w:rFonts w:ascii="Times New Roman" w:hAnsi="Times New Roman"/>
          <w:sz w:val="28"/>
          <w:szCs w:val="28"/>
        </w:rPr>
        <w:t>е</w:t>
      </w:r>
      <w:r w:rsidRPr="00877226">
        <w:rPr>
          <w:rFonts w:ascii="Times New Roman" w:hAnsi="Times New Roman"/>
          <w:sz w:val="28"/>
          <w:szCs w:val="28"/>
        </w:rPr>
        <w:t>кущем финансовом году;</w:t>
      </w:r>
    </w:p>
    <w:p w:rsidR="003335BA" w:rsidRPr="00877226" w:rsidRDefault="003335BA" w:rsidP="003335B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10) </w:t>
      </w:r>
      <w:r w:rsidRPr="00877226">
        <w:rPr>
          <w:rFonts w:ascii="Times New Roman" w:hAnsi="Times New Roman"/>
          <w:sz w:val="28"/>
          <w:szCs w:val="28"/>
        </w:rPr>
        <w:t>установление порядка обеспечения получателей бюджетных средств при завершении текущего финансового года наличными деньгами, необходимыми для осуществления их деятельности в нерабочие праздничные дни в Российской Ф</w:t>
      </w:r>
      <w:r w:rsidRPr="00877226">
        <w:rPr>
          <w:rFonts w:ascii="Times New Roman" w:hAnsi="Times New Roman"/>
          <w:sz w:val="28"/>
          <w:szCs w:val="28"/>
        </w:rPr>
        <w:t>е</w:t>
      </w:r>
      <w:r w:rsidRPr="00877226">
        <w:rPr>
          <w:rFonts w:ascii="Times New Roman" w:hAnsi="Times New Roman"/>
          <w:sz w:val="28"/>
          <w:szCs w:val="28"/>
        </w:rPr>
        <w:t>дерации, в январе очередного финансового года;</w:t>
      </w:r>
    </w:p>
    <w:p w:rsidR="003335BA" w:rsidRPr="00877226" w:rsidRDefault="004B6F58" w:rsidP="003335B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</w:t>
      </w:r>
      <w:r w:rsidRPr="00877226">
        <w:rPr>
          <w:rFonts w:ascii="Times New Roman" w:hAnsi="Times New Roman"/>
          <w:sz w:val="28"/>
          <w:szCs w:val="28"/>
        </w:rPr>
        <w:t xml:space="preserve"> установление</w:t>
      </w:r>
      <w:r w:rsidR="003335BA" w:rsidRPr="00877226">
        <w:rPr>
          <w:rFonts w:ascii="Times New Roman" w:hAnsi="Times New Roman"/>
          <w:sz w:val="28"/>
          <w:szCs w:val="28"/>
        </w:rPr>
        <w:t xml:space="preserve"> дополнительных форм по составлению бюджетной отче</w:t>
      </w:r>
      <w:r w:rsidR="003335BA" w:rsidRPr="00877226">
        <w:rPr>
          <w:rFonts w:ascii="Times New Roman" w:hAnsi="Times New Roman"/>
          <w:sz w:val="28"/>
          <w:szCs w:val="28"/>
        </w:rPr>
        <w:t>т</w:t>
      </w:r>
      <w:r w:rsidR="003335BA" w:rsidRPr="00877226">
        <w:rPr>
          <w:rFonts w:ascii="Times New Roman" w:hAnsi="Times New Roman"/>
          <w:sz w:val="28"/>
          <w:szCs w:val="28"/>
        </w:rPr>
        <w:t>ности;</w:t>
      </w:r>
    </w:p>
    <w:p w:rsidR="003335BA" w:rsidRPr="00877226" w:rsidRDefault="003335BA" w:rsidP="003335B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12) </w:t>
      </w:r>
      <w:r w:rsidRPr="00877226">
        <w:rPr>
          <w:rFonts w:ascii="Times New Roman" w:hAnsi="Times New Roman"/>
          <w:sz w:val="28"/>
          <w:szCs w:val="28"/>
        </w:rPr>
        <w:t xml:space="preserve">установление сроков предоставления главными распорядителями </w:t>
      </w:r>
      <w:r w:rsidR="004B6F58" w:rsidRPr="00877226">
        <w:rPr>
          <w:rFonts w:ascii="Times New Roman" w:hAnsi="Times New Roman"/>
          <w:sz w:val="28"/>
          <w:szCs w:val="28"/>
        </w:rPr>
        <w:t>бю</w:t>
      </w:r>
      <w:r w:rsidR="004B6F58" w:rsidRPr="00877226">
        <w:rPr>
          <w:rFonts w:ascii="Times New Roman" w:hAnsi="Times New Roman"/>
          <w:sz w:val="28"/>
          <w:szCs w:val="28"/>
        </w:rPr>
        <w:t>д</w:t>
      </w:r>
      <w:r w:rsidR="004B6F58" w:rsidRPr="00877226">
        <w:rPr>
          <w:rFonts w:ascii="Times New Roman" w:hAnsi="Times New Roman"/>
          <w:sz w:val="28"/>
          <w:szCs w:val="28"/>
        </w:rPr>
        <w:t>жета сводной</w:t>
      </w:r>
      <w:r w:rsidRPr="00877226">
        <w:rPr>
          <w:rFonts w:ascii="Times New Roman" w:hAnsi="Times New Roman"/>
          <w:sz w:val="28"/>
          <w:szCs w:val="28"/>
        </w:rPr>
        <w:t xml:space="preserve"> бюджетной отче</w:t>
      </w:r>
      <w:r w:rsidRPr="00877226">
        <w:rPr>
          <w:rFonts w:ascii="Times New Roman" w:hAnsi="Times New Roman"/>
          <w:sz w:val="28"/>
          <w:szCs w:val="28"/>
        </w:rPr>
        <w:t>т</w:t>
      </w:r>
      <w:r w:rsidRPr="00877226">
        <w:rPr>
          <w:rFonts w:ascii="Times New Roman" w:hAnsi="Times New Roman"/>
          <w:sz w:val="28"/>
          <w:szCs w:val="28"/>
        </w:rPr>
        <w:t>ности в управление;</w:t>
      </w:r>
    </w:p>
    <w:p w:rsidR="003335BA" w:rsidRPr="00877226" w:rsidRDefault="003335BA" w:rsidP="003335B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77226">
        <w:rPr>
          <w:rFonts w:ascii="Times New Roman" w:hAnsi="Times New Roman"/>
          <w:sz w:val="28"/>
          <w:szCs w:val="28"/>
        </w:rPr>
        <w:t>13) установление порядка ведения бюджетного учета объектов имущества казны и начисления амортизации;</w:t>
      </w:r>
    </w:p>
    <w:p w:rsidR="003335BA" w:rsidRPr="00877226" w:rsidRDefault="003335BA" w:rsidP="003335B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877226">
        <w:rPr>
          <w:rFonts w:ascii="Times New Roman" w:hAnsi="Times New Roman"/>
          <w:sz w:val="28"/>
          <w:szCs w:val="28"/>
        </w:rPr>
        <w:t>4) разработка и участие в согласовании нормативных и распорядительных актов администрации города Канска и Канского городского Совета депут</w:t>
      </w:r>
      <w:r w:rsidRPr="00877226">
        <w:rPr>
          <w:rFonts w:ascii="Times New Roman" w:hAnsi="Times New Roman"/>
          <w:sz w:val="28"/>
          <w:szCs w:val="28"/>
        </w:rPr>
        <w:t>а</w:t>
      </w:r>
      <w:r w:rsidRPr="00877226">
        <w:rPr>
          <w:rFonts w:ascii="Times New Roman" w:hAnsi="Times New Roman"/>
          <w:sz w:val="28"/>
          <w:szCs w:val="28"/>
        </w:rPr>
        <w:t>тов;</w:t>
      </w:r>
    </w:p>
    <w:p w:rsidR="003335BA" w:rsidRPr="00877226" w:rsidRDefault="003335BA" w:rsidP="003335B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877226">
        <w:rPr>
          <w:rFonts w:ascii="Times New Roman" w:hAnsi="Times New Roman"/>
          <w:sz w:val="28"/>
          <w:szCs w:val="28"/>
        </w:rPr>
        <w:t>5) участие в согласовании проектов долгосрочных городских целевых пр</w:t>
      </w:r>
      <w:r w:rsidRPr="00877226">
        <w:rPr>
          <w:rFonts w:ascii="Times New Roman" w:hAnsi="Times New Roman"/>
          <w:sz w:val="28"/>
          <w:szCs w:val="28"/>
        </w:rPr>
        <w:t>о</w:t>
      </w:r>
      <w:r w:rsidRPr="00877226">
        <w:rPr>
          <w:rFonts w:ascii="Times New Roman" w:hAnsi="Times New Roman"/>
          <w:sz w:val="28"/>
          <w:szCs w:val="28"/>
        </w:rPr>
        <w:t>грамм;</w:t>
      </w:r>
    </w:p>
    <w:p w:rsidR="003335BA" w:rsidRPr="00877226" w:rsidRDefault="003335BA" w:rsidP="003335B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16) </w:t>
      </w:r>
      <w:r w:rsidRPr="00877226">
        <w:rPr>
          <w:rFonts w:ascii="Times New Roman" w:hAnsi="Times New Roman"/>
          <w:sz w:val="28"/>
          <w:szCs w:val="28"/>
        </w:rPr>
        <w:t>участие в разработке предложений по совершенствованию структуры органов местного самоуправления, оплаты труда депутатов, выборных должнос</w:t>
      </w:r>
      <w:r w:rsidRPr="00877226">
        <w:rPr>
          <w:rFonts w:ascii="Times New Roman" w:hAnsi="Times New Roman"/>
          <w:sz w:val="28"/>
          <w:szCs w:val="28"/>
        </w:rPr>
        <w:t>т</w:t>
      </w:r>
      <w:r w:rsidRPr="00877226">
        <w:rPr>
          <w:rFonts w:ascii="Times New Roman" w:hAnsi="Times New Roman"/>
          <w:sz w:val="28"/>
          <w:szCs w:val="28"/>
        </w:rPr>
        <w:t>ных лиц, осуществляющих свои полномочия на постоянной основе, муниципал</w:t>
      </w:r>
      <w:r w:rsidRPr="00877226">
        <w:rPr>
          <w:rFonts w:ascii="Times New Roman" w:hAnsi="Times New Roman"/>
          <w:sz w:val="28"/>
          <w:szCs w:val="28"/>
        </w:rPr>
        <w:t>ь</w:t>
      </w:r>
      <w:r w:rsidRPr="00877226">
        <w:rPr>
          <w:rFonts w:ascii="Times New Roman" w:hAnsi="Times New Roman"/>
          <w:sz w:val="28"/>
          <w:szCs w:val="28"/>
        </w:rPr>
        <w:t xml:space="preserve">ных служащих, </w:t>
      </w:r>
      <w:r w:rsidR="004B6F58" w:rsidRPr="00877226">
        <w:rPr>
          <w:rFonts w:ascii="Times New Roman" w:hAnsi="Times New Roman"/>
          <w:sz w:val="28"/>
          <w:szCs w:val="28"/>
        </w:rPr>
        <w:t>работников казенных</w:t>
      </w:r>
      <w:r w:rsidRPr="00877226">
        <w:rPr>
          <w:rFonts w:ascii="Times New Roman" w:hAnsi="Times New Roman"/>
          <w:sz w:val="28"/>
          <w:szCs w:val="28"/>
        </w:rPr>
        <w:t xml:space="preserve">, </w:t>
      </w:r>
      <w:r w:rsidR="004B6F58" w:rsidRPr="00877226">
        <w:rPr>
          <w:rFonts w:ascii="Times New Roman" w:hAnsi="Times New Roman"/>
          <w:sz w:val="28"/>
          <w:szCs w:val="28"/>
        </w:rPr>
        <w:t>бюджетных и</w:t>
      </w:r>
      <w:r w:rsidRPr="00877226">
        <w:rPr>
          <w:rFonts w:ascii="Times New Roman" w:hAnsi="Times New Roman"/>
          <w:sz w:val="28"/>
          <w:szCs w:val="28"/>
        </w:rPr>
        <w:t xml:space="preserve"> автономных учрежд</w:t>
      </w:r>
      <w:r w:rsidRPr="00877226">
        <w:rPr>
          <w:rFonts w:ascii="Times New Roman" w:hAnsi="Times New Roman"/>
          <w:sz w:val="28"/>
          <w:szCs w:val="28"/>
        </w:rPr>
        <w:t>е</w:t>
      </w:r>
      <w:r w:rsidRPr="00877226">
        <w:rPr>
          <w:rFonts w:ascii="Times New Roman" w:hAnsi="Times New Roman"/>
          <w:sz w:val="28"/>
          <w:szCs w:val="28"/>
        </w:rPr>
        <w:t>ний;</w:t>
      </w:r>
    </w:p>
    <w:p w:rsidR="003335BA" w:rsidRPr="00877226" w:rsidRDefault="003335BA" w:rsidP="003335B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17)</w:t>
      </w:r>
      <w:r w:rsidRPr="00877226">
        <w:rPr>
          <w:rFonts w:ascii="Times New Roman" w:hAnsi="Times New Roman"/>
          <w:sz w:val="28"/>
          <w:szCs w:val="28"/>
        </w:rPr>
        <w:t xml:space="preserve"> разработка порядка осуществления бюджетными учреждениями </w:t>
      </w:r>
      <w:r w:rsidR="004B6F58" w:rsidRPr="00877226">
        <w:rPr>
          <w:rFonts w:ascii="Times New Roman" w:hAnsi="Times New Roman"/>
          <w:sz w:val="28"/>
          <w:szCs w:val="28"/>
        </w:rPr>
        <w:t>полн</w:t>
      </w:r>
      <w:r w:rsidR="004B6F58" w:rsidRPr="00877226">
        <w:rPr>
          <w:rFonts w:ascii="Times New Roman" w:hAnsi="Times New Roman"/>
          <w:sz w:val="28"/>
          <w:szCs w:val="28"/>
        </w:rPr>
        <w:t>о</w:t>
      </w:r>
      <w:r w:rsidR="004B6F58" w:rsidRPr="00877226">
        <w:rPr>
          <w:rFonts w:ascii="Times New Roman" w:hAnsi="Times New Roman"/>
          <w:sz w:val="28"/>
          <w:szCs w:val="28"/>
        </w:rPr>
        <w:t>мочий органа</w:t>
      </w:r>
      <w:r w:rsidRPr="00877226">
        <w:rPr>
          <w:rFonts w:ascii="Times New Roman" w:hAnsi="Times New Roman"/>
          <w:sz w:val="28"/>
          <w:szCs w:val="28"/>
        </w:rPr>
        <w:t xml:space="preserve"> местного самоуправления по исполнению публичных </w:t>
      </w:r>
      <w:r w:rsidRPr="00877226">
        <w:rPr>
          <w:rFonts w:ascii="Times New Roman" w:hAnsi="Times New Roman"/>
          <w:sz w:val="28"/>
          <w:szCs w:val="28"/>
        </w:rPr>
        <w:lastRenderedPageBreak/>
        <w:t>обязательств перед физическим лицом, подлежащих исполнению в денежной форме и опред</w:t>
      </w:r>
      <w:r w:rsidRPr="00877226">
        <w:rPr>
          <w:rFonts w:ascii="Times New Roman" w:hAnsi="Times New Roman"/>
          <w:sz w:val="28"/>
          <w:szCs w:val="28"/>
        </w:rPr>
        <w:t>е</w:t>
      </w:r>
      <w:r w:rsidRPr="00877226">
        <w:rPr>
          <w:rFonts w:ascii="Times New Roman" w:hAnsi="Times New Roman"/>
          <w:sz w:val="28"/>
          <w:szCs w:val="28"/>
        </w:rPr>
        <w:t>ление п</w:t>
      </w:r>
      <w:r w:rsidRPr="00877226">
        <w:rPr>
          <w:rFonts w:ascii="Times New Roman" w:hAnsi="Times New Roman"/>
          <w:sz w:val="28"/>
          <w:szCs w:val="28"/>
        </w:rPr>
        <w:t>о</w:t>
      </w:r>
      <w:r w:rsidRPr="00877226">
        <w:rPr>
          <w:rFonts w:ascii="Times New Roman" w:hAnsi="Times New Roman"/>
          <w:sz w:val="28"/>
          <w:szCs w:val="28"/>
        </w:rPr>
        <w:t>рядка финансового обеспечения их осуществления;</w:t>
      </w:r>
    </w:p>
    <w:p w:rsidR="003335BA" w:rsidRPr="00877226" w:rsidRDefault="003335BA" w:rsidP="003335B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18) </w:t>
      </w:r>
      <w:r w:rsidR="004B6F58" w:rsidRPr="00877226">
        <w:rPr>
          <w:rFonts w:ascii="Times New Roman" w:hAnsi="Times New Roman"/>
          <w:sz w:val="28"/>
          <w:szCs w:val="28"/>
        </w:rPr>
        <w:t>разработка положения</w:t>
      </w:r>
      <w:r w:rsidRPr="00877226">
        <w:rPr>
          <w:rFonts w:ascii="Times New Roman" w:hAnsi="Times New Roman"/>
          <w:sz w:val="28"/>
          <w:szCs w:val="28"/>
        </w:rPr>
        <w:t xml:space="preserve"> об условиях и порядке формирования муниц</w:t>
      </w:r>
      <w:r w:rsidRPr="00877226">
        <w:rPr>
          <w:rFonts w:ascii="Times New Roman" w:hAnsi="Times New Roman"/>
          <w:sz w:val="28"/>
          <w:szCs w:val="28"/>
        </w:rPr>
        <w:t>и</w:t>
      </w:r>
      <w:r w:rsidRPr="00877226">
        <w:rPr>
          <w:rFonts w:ascii="Times New Roman" w:hAnsi="Times New Roman"/>
          <w:sz w:val="28"/>
          <w:szCs w:val="28"/>
        </w:rPr>
        <w:t xml:space="preserve">пального задания учредителя для муниципальных автономных учреждений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877226">
        <w:rPr>
          <w:rFonts w:ascii="Times New Roman" w:hAnsi="Times New Roman"/>
          <w:sz w:val="28"/>
          <w:szCs w:val="28"/>
        </w:rPr>
        <w:t>на оказание ими муниципальных услуг (выполнение работ), порядке определения объема и пр</w:t>
      </w:r>
      <w:r w:rsidRPr="00877226">
        <w:rPr>
          <w:rFonts w:ascii="Times New Roman" w:hAnsi="Times New Roman"/>
          <w:sz w:val="28"/>
          <w:szCs w:val="28"/>
        </w:rPr>
        <w:t>е</w:t>
      </w:r>
      <w:r w:rsidRPr="00877226">
        <w:rPr>
          <w:rFonts w:ascii="Times New Roman" w:hAnsi="Times New Roman"/>
          <w:sz w:val="28"/>
          <w:szCs w:val="28"/>
        </w:rPr>
        <w:t>доставления субсидий на выполнение муниципального задания;</w:t>
      </w:r>
    </w:p>
    <w:p w:rsidR="003335BA" w:rsidRPr="00877226" w:rsidRDefault="003335BA" w:rsidP="003335B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19) </w:t>
      </w:r>
      <w:r w:rsidRPr="00877226">
        <w:rPr>
          <w:rFonts w:ascii="Times New Roman" w:hAnsi="Times New Roman"/>
          <w:sz w:val="28"/>
          <w:szCs w:val="28"/>
        </w:rPr>
        <w:t>участие в разработке порядка предоставления бюджетных инвестиций автономным и бюджетным у</w:t>
      </w:r>
      <w:r w:rsidRPr="00877226">
        <w:rPr>
          <w:rFonts w:ascii="Times New Roman" w:hAnsi="Times New Roman"/>
          <w:sz w:val="28"/>
          <w:szCs w:val="28"/>
        </w:rPr>
        <w:t>ч</w:t>
      </w:r>
      <w:r w:rsidRPr="00877226">
        <w:rPr>
          <w:rFonts w:ascii="Times New Roman" w:hAnsi="Times New Roman"/>
          <w:sz w:val="28"/>
          <w:szCs w:val="28"/>
        </w:rPr>
        <w:t>реждениям;</w:t>
      </w:r>
    </w:p>
    <w:p w:rsidR="003335BA" w:rsidRPr="00877226" w:rsidRDefault="003335BA" w:rsidP="003335B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20) </w:t>
      </w:r>
      <w:r w:rsidRPr="00877226">
        <w:rPr>
          <w:rFonts w:ascii="Times New Roman" w:hAnsi="Times New Roman"/>
          <w:sz w:val="28"/>
          <w:szCs w:val="28"/>
        </w:rPr>
        <w:t xml:space="preserve">разработка порядка открытия и ведения </w:t>
      </w:r>
      <w:r w:rsidR="004B6F58" w:rsidRPr="00877226">
        <w:rPr>
          <w:rFonts w:ascii="Times New Roman" w:hAnsi="Times New Roman"/>
          <w:sz w:val="28"/>
          <w:szCs w:val="28"/>
        </w:rPr>
        <w:t>лицевых счетов</w:t>
      </w:r>
      <w:r w:rsidRPr="00877226">
        <w:rPr>
          <w:rFonts w:ascii="Times New Roman" w:hAnsi="Times New Roman"/>
          <w:sz w:val="28"/>
          <w:szCs w:val="28"/>
        </w:rPr>
        <w:t xml:space="preserve"> автономным и бюджетным учреждениям в финансовом управлении администрации города Ка</w:t>
      </w:r>
      <w:r w:rsidRPr="00877226">
        <w:rPr>
          <w:rFonts w:ascii="Times New Roman" w:hAnsi="Times New Roman"/>
          <w:sz w:val="28"/>
          <w:szCs w:val="28"/>
        </w:rPr>
        <w:t>н</w:t>
      </w:r>
      <w:r w:rsidRPr="00877226">
        <w:rPr>
          <w:rFonts w:ascii="Times New Roman" w:hAnsi="Times New Roman"/>
          <w:sz w:val="28"/>
          <w:szCs w:val="28"/>
        </w:rPr>
        <w:t>ска, порядка проведения кассовых выплат за счет средств автономных и бюдже</w:t>
      </w:r>
      <w:r w:rsidRPr="00877226">
        <w:rPr>
          <w:rFonts w:ascii="Times New Roman" w:hAnsi="Times New Roman"/>
          <w:sz w:val="28"/>
          <w:szCs w:val="28"/>
        </w:rPr>
        <w:t>т</w:t>
      </w:r>
      <w:r w:rsidRPr="00877226">
        <w:rPr>
          <w:rFonts w:ascii="Times New Roman" w:hAnsi="Times New Roman"/>
          <w:sz w:val="28"/>
          <w:szCs w:val="28"/>
        </w:rPr>
        <w:t>ных у</w:t>
      </w:r>
      <w:r w:rsidRPr="00877226">
        <w:rPr>
          <w:rFonts w:ascii="Times New Roman" w:hAnsi="Times New Roman"/>
          <w:sz w:val="28"/>
          <w:szCs w:val="28"/>
        </w:rPr>
        <w:t>ч</w:t>
      </w:r>
      <w:r w:rsidRPr="00877226">
        <w:rPr>
          <w:rFonts w:ascii="Times New Roman" w:hAnsi="Times New Roman"/>
          <w:sz w:val="28"/>
          <w:szCs w:val="28"/>
        </w:rPr>
        <w:t>реждений;</w:t>
      </w:r>
    </w:p>
    <w:p w:rsidR="003335BA" w:rsidRPr="00877226" w:rsidRDefault="003335BA" w:rsidP="003335B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21) </w:t>
      </w:r>
      <w:r w:rsidRPr="00877226">
        <w:rPr>
          <w:rFonts w:ascii="Times New Roman" w:hAnsi="Times New Roman"/>
          <w:sz w:val="28"/>
          <w:szCs w:val="28"/>
        </w:rPr>
        <w:t>разработка порядка осуществления блокировки расходов бюджета;</w:t>
      </w:r>
    </w:p>
    <w:p w:rsidR="003335BA" w:rsidRPr="00877226" w:rsidRDefault="003335BA" w:rsidP="003335B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22) </w:t>
      </w:r>
      <w:r w:rsidRPr="00877226">
        <w:rPr>
          <w:rFonts w:ascii="Times New Roman" w:hAnsi="Times New Roman"/>
          <w:sz w:val="28"/>
          <w:szCs w:val="28"/>
        </w:rPr>
        <w:t>разработка порядка формирования муниципального задания, финанс</w:t>
      </w:r>
      <w:r w:rsidRPr="00877226">
        <w:rPr>
          <w:rFonts w:ascii="Times New Roman" w:hAnsi="Times New Roman"/>
          <w:sz w:val="28"/>
          <w:szCs w:val="28"/>
        </w:rPr>
        <w:t>о</w:t>
      </w:r>
      <w:r w:rsidRPr="00877226">
        <w:rPr>
          <w:rFonts w:ascii="Times New Roman" w:hAnsi="Times New Roman"/>
          <w:sz w:val="28"/>
          <w:szCs w:val="28"/>
        </w:rPr>
        <w:t>вого обеспечения и оценки выполнения муниципального задания на оказание м</w:t>
      </w:r>
      <w:r w:rsidRPr="00877226">
        <w:rPr>
          <w:rFonts w:ascii="Times New Roman" w:hAnsi="Times New Roman"/>
          <w:sz w:val="28"/>
          <w:szCs w:val="28"/>
        </w:rPr>
        <w:t>у</w:t>
      </w:r>
      <w:r w:rsidRPr="00877226">
        <w:rPr>
          <w:rFonts w:ascii="Times New Roman" w:hAnsi="Times New Roman"/>
          <w:sz w:val="28"/>
          <w:szCs w:val="28"/>
        </w:rPr>
        <w:t>ниципал</w:t>
      </w:r>
      <w:r w:rsidRPr="00877226">
        <w:rPr>
          <w:rFonts w:ascii="Times New Roman" w:hAnsi="Times New Roman"/>
          <w:sz w:val="28"/>
          <w:szCs w:val="28"/>
        </w:rPr>
        <w:t>ь</w:t>
      </w:r>
      <w:r w:rsidRPr="00877226">
        <w:rPr>
          <w:rFonts w:ascii="Times New Roman" w:hAnsi="Times New Roman"/>
          <w:sz w:val="28"/>
          <w:szCs w:val="28"/>
        </w:rPr>
        <w:t>ных услуг;</w:t>
      </w:r>
    </w:p>
    <w:p w:rsidR="003335BA" w:rsidRPr="00877226" w:rsidRDefault="003335BA" w:rsidP="003335B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23) </w:t>
      </w:r>
      <w:r w:rsidRPr="00877226">
        <w:rPr>
          <w:rFonts w:ascii="Times New Roman" w:hAnsi="Times New Roman"/>
          <w:sz w:val="28"/>
          <w:szCs w:val="28"/>
        </w:rPr>
        <w:t>определение порядка взыскания в городской бюджет неиспользованных в текущем финансовом году остатков субсидий, предоставленных муниципал</w:t>
      </w:r>
      <w:r w:rsidRPr="00877226">
        <w:rPr>
          <w:rFonts w:ascii="Times New Roman" w:hAnsi="Times New Roman"/>
          <w:sz w:val="28"/>
          <w:szCs w:val="28"/>
        </w:rPr>
        <w:t>ь</w:t>
      </w:r>
      <w:r w:rsidRPr="00877226">
        <w:rPr>
          <w:rFonts w:ascii="Times New Roman" w:hAnsi="Times New Roman"/>
          <w:sz w:val="28"/>
          <w:szCs w:val="28"/>
        </w:rPr>
        <w:t>ным бюджетным учреждениям;</w:t>
      </w:r>
    </w:p>
    <w:p w:rsidR="003335BA" w:rsidRPr="00877226" w:rsidRDefault="003335BA" w:rsidP="003335B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24) </w:t>
      </w:r>
      <w:r w:rsidRPr="00877226">
        <w:rPr>
          <w:rFonts w:ascii="Times New Roman" w:hAnsi="Times New Roman"/>
          <w:sz w:val="28"/>
          <w:szCs w:val="28"/>
        </w:rPr>
        <w:t>по иным вопросам в случаях, установленных федеральными законами и иными нормативно-правовыми актами Российской Федерации, решениями Ка</w:t>
      </w:r>
      <w:r w:rsidRPr="00877226">
        <w:rPr>
          <w:rFonts w:ascii="Times New Roman" w:hAnsi="Times New Roman"/>
          <w:sz w:val="28"/>
          <w:szCs w:val="28"/>
        </w:rPr>
        <w:t>н</w:t>
      </w:r>
      <w:r w:rsidRPr="00877226">
        <w:rPr>
          <w:rFonts w:ascii="Times New Roman" w:hAnsi="Times New Roman"/>
          <w:sz w:val="28"/>
          <w:szCs w:val="28"/>
        </w:rPr>
        <w:t>ского г</w:t>
      </w:r>
      <w:r w:rsidRPr="00877226">
        <w:rPr>
          <w:rFonts w:ascii="Times New Roman" w:hAnsi="Times New Roman"/>
          <w:sz w:val="28"/>
          <w:szCs w:val="28"/>
        </w:rPr>
        <w:t>о</w:t>
      </w:r>
      <w:r w:rsidRPr="00877226">
        <w:rPr>
          <w:rFonts w:ascii="Times New Roman" w:hAnsi="Times New Roman"/>
          <w:sz w:val="28"/>
          <w:szCs w:val="28"/>
        </w:rPr>
        <w:t xml:space="preserve">родского Совета депутатов, правовыми актами </w:t>
      </w:r>
      <w:r>
        <w:rPr>
          <w:rFonts w:ascii="Times New Roman" w:hAnsi="Times New Roman"/>
          <w:sz w:val="28"/>
          <w:szCs w:val="28"/>
        </w:rPr>
        <w:t>а</w:t>
      </w:r>
      <w:r w:rsidRPr="00877226">
        <w:rPr>
          <w:rFonts w:ascii="Times New Roman" w:hAnsi="Times New Roman"/>
          <w:sz w:val="28"/>
          <w:szCs w:val="28"/>
        </w:rPr>
        <w:t>дминистрации города.</w:t>
      </w:r>
    </w:p>
    <w:p w:rsidR="003335BA" w:rsidRPr="00877226" w:rsidRDefault="003335BA" w:rsidP="003335B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77226">
        <w:rPr>
          <w:rFonts w:ascii="Times New Roman" w:hAnsi="Times New Roman"/>
          <w:sz w:val="28"/>
          <w:szCs w:val="28"/>
        </w:rPr>
        <w:t xml:space="preserve">3.2. Разработка и </w:t>
      </w:r>
      <w:r w:rsidR="004B6F58" w:rsidRPr="00877226">
        <w:rPr>
          <w:rFonts w:ascii="Times New Roman" w:hAnsi="Times New Roman"/>
          <w:sz w:val="28"/>
          <w:szCs w:val="28"/>
        </w:rPr>
        <w:t>представление в</w:t>
      </w:r>
      <w:r w:rsidRPr="008772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77226">
        <w:rPr>
          <w:rFonts w:ascii="Times New Roman" w:hAnsi="Times New Roman"/>
          <w:sz w:val="28"/>
          <w:szCs w:val="28"/>
        </w:rPr>
        <w:t>Канский</w:t>
      </w:r>
      <w:proofErr w:type="spellEnd"/>
      <w:r w:rsidRPr="00877226">
        <w:rPr>
          <w:rFonts w:ascii="Times New Roman" w:hAnsi="Times New Roman"/>
          <w:sz w:val="28"/>
          <w:szCs w:val="28"/>
        </w:rPr>
        <w:t xml:space="preserve"> городской Совет депутатов, </w:t>
      </w:r>
      <w:r>
        <w:rPr>
          <w:rFonts w:ascii="Times New Roman" w:hAnsi="Times New Roman"/>
          <w:sz w:val="28"/>
          <w:szCs w:val="28"/>
        </w:rPr>
        <w:t>г</w:t>
      </w:r>
      <w:r w:rsidRPr="00877226">
        <w:rPr>
          <w:rFonts w:ascii="Times New Roman" w:hAnsi="Times New Roman"/>
          <w:sz w:val="28"/>
          <w:szCs w:val="28"/>
        </w:rPr>
        <w:t>л</w:t>
      </w:r>
      <w:r w:rsidRPr="00877226">
        <w:rPr>
          <w:rFonts w:ascii="Times New Roman" w:hAnsi="Times New Roman"/>
          <w:sz w:val="28"/>
          <w:szCs w:val="28"/>
        </w:rPr>
        <w:t>а</w:t>
      </w:r>
      <w:r w:rsidRPr="00877226">
        <w:rPr>
          <w:rFonts w:ascii="Times New Roman" w:hAnsi="Times New Roman"/>
          <w:sz w:val="28"/>
          <w:szCs w:val="28"/>
        </w:rPr>
        <w:t>ве города и администрацию города Канска проектов решений, нормативно-правовых актов и других документов администрации города, в том числе по сл</w:t>
      </w:r>
      <w:r w:rsidRPr="00877226">
        <w:rPr>
          <w:rFonts w:ascii="Times New Roman" w:hAnsi="Times New Roman"/>
          <w:sz w:val="28"/>
          <w:szCs w:val="28"/>
        </w:rPr>
        <w:t>е</w:t>
      </w:r>
      <w:r w:rsidRPr="00877226">
        <w:rPr>
          <w:rFonts w:ascii="Times New Roman" w:hAnsi="Times New Roman"/>
          <w:sz w:val="28"/>
          <w:szCs w:val="28"/>
        </w:rPr>
        <w:t>дующим в</w:t>
      </w:r>
      <w:r w:rsidRPr="00877226">
        <w:rPr>
          <w:rFonts w:ascii="Times New Roman" w:hAnsi="Times New Roman"/>
          <w:sz w:val="28"/>
          <w:szCs w:val="28"/>
        </w:rPr>
        <w:t>о</w:t>
      </w:r>
      <w:r w:rsidRPr="00877226">
        <w:rPr>
          <w:rFonts w:ascii="Times New Roman" w:hAnsi="Times New Roman"/>
          <w:sz w:val="28"/>
          <w:szCs w:val="28"/>
        </w:rPr>
        <w:t>просам:</w:t>
      </w:r>
    </w:p>
    <w:p w:rsidR="003335BA" w:rsidRPr="00877226" w:rsidRDefault="003335BA" w:rsidP="003335B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877226">
        <w:rPr>
          <w:rFonts w:ascii="Times New Roman" w:hAnsi="Times New Roman"/>
          <w:sz w:val="28"/>
          <w:szCs w:val="28"/>
        </w:rPr>
        <w:t>составление, проекта бюджета города, внесение в него изменений;</w:t>
      </w:r>
    </w:p>
    <w:p w:rsidR="003335BA" w:rsidRPr="00877226" w:rsidRDefault="003335BA" w:rsidP="003335B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4B6F58" w:rsidRPr="00877226">
        <w:rPr>
          <w:rFonts w:ascii="Times New Roman" w:hAnsi="Times New Roman"/>
          <w:sz w:val="28"/>
          <w:szCs w:val="28"/>
        </w:rPr>
        <w:t>составление отчета</w:t>
      </w:r>
      <w:r w:rsidRPr="00877226">
        <w:rPr>
          <w:rFonts w:ascii="Times New Roman" w:hAnsi="Times New Roman"/>
          <w:sz w:val="28"/>
          <w:szCs w:val="28"/>
        </w:rPr>
        <w:t xml:space="preserve"> об </w:t>
      </w:r>
      <w:r w:rsidR="004B6F58" w:rsidRPr="00877226">
        <w:rPr>
          <w:rFonts w:ascii="Times New Roman" w:hAnsi="Times New Roman"/>
          <w:sz w:val="28"/>
          <w:szCs w:val="28"/>
        </w:rPr>
        <w:t>исполнении бюджета</w:t>
      </w:r>
      <w:r w:rsidRPr="00877226">
        <w:rPr>
          <w:rFonts w:ascii="Times New Roman" w:hAnsi="Times New Roman"/>
          <w:sz w:val="28"/>
          <w:szCs w:val="28"/>
        </w:rPr>
        <w:t xml:space="preserve"> города;</w:t>
      </w:r>
    </w:p>
    <w:p w:rsidR="003335BA" w:rsidRPr="00877226" w:rsidRDefault="003335BA" w:rsidP="003335B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877226">
        <w:rPr>
          <w:rFonts w:ascii="Times New Roman" w:hAnsi="Times New Roman"/>
          <w:sz w:val="28"/>
          <w:szCs w:val="28"/>
        </w:rPr>
        <w:t xml:space="preserve">ведение реестра расходных обязательств города; </w:t>
      </w:r>
    </w:p>
    <w:p w:rsidR="003335BA" w:rsidRPr="00877226" w:rsidRDefault="003335BA" w:rsidP="003335B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877226">
        <w:rPr>
          <w:rFonts w:ascii="Times New Roman" w:hAnsi="Times New Roman"/>
          <w:sz w:val="28"/>
          <w:szCs w:val="28"/>
        </w:rPr>
        <w:t>регулирование бюджетного процесса в городе;</w:t>
      </w:r>
    </w:p>
    <w:p w:rsidR="003335BA" w:rsidRPr="00877226" w:rsidRDefault="003335BA" w:rsidP="003335B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877226">
        <w:rPr>
          <w:rFonts w:ascii="Times New Roman" w:hAnsi="Times New Roman"/>
          <w:sz w:val="28"/>
          <w:szCs w:val="28"/>
        </w:rPr>
        <w:t xml:space="preserve">предоставление одновременно с проектом бюджета: оценки ожидаемого исполнения бюджета на очередной финансовый год </w:t>
      </w:r>
      <w:r w:rsidR="004B6F58" w:rsidRPr="00877226">
        <w:rPr>
          <w:rFonts w:ascii="Times New Roman" w:hAnsi="Times New Roman"/>
          <w:sz w:val="28"/>
          <w:szCs w:val="28"/>
        </w:rPr>
        <w:t>и иных</w:t>
      </w:r>
      <w:r w:rsidRPr="00877226">
        <w:rPr>
          <w:rFonts w:ascii="Times New Roman" w:hAnsi="Times New Roman"/>
          <w:sz w:val="28"/>
          <w:szCs w:val="28"/>
        </w:rPr>
        <w:t xml:space="preserve"> документов в соо</w:t>
      </w:r>
      <w:r w:rsidRPr="00877226">
        <w:rPr>
          <w:rFonts w:ascii="Times New Roman" w:hAnsi="Times New Roman"/>
          <w:sz w:val="28"/>
          <w:szCs w:val="28"/>
        </w:rPr>
        <w:t>т</w:t>
      </w:r>
      <w:r w:rsidRPr="00877226">
        <w:rPr>
          <w:rFonts w:ascii="Times New Roman" w:hAnsi="Times New Roman"/>
          <w:sz w:val="28"/>
          <w:szCs w:val="28"/>
        </w:rPr>
        <w:t>ветствии с нормативно- правовыми актами;</w:t>
      </w:r>
    </w:p>
    <w:p w:rsidR="003335BA" w:rsidRPr="00877226" w:rsidRDefault="003335BA" w:rsidP="003335B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Pr="00877226">
        <w:rPr>
          <w:rFonts w:ascii="Times New Roman" w:hAnsi="Times New Roman"/>
          <w:sz w:val="28"/>
          <w:szCs w:val="28"/>
        </w:rPr>
        <w:t>утверждение сводной бюджетной росписи бюджета города;</w:t>
      </w:r>
    </w:p>
    <w:p w:rsidR="003335BA" w:rsidRPr="00877226" w:rsidRDefault="003335BA" w:rsidP="003335B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 w:rsidRPr="00877226">
        <w:rPr>
          <w:rFonts w:ascii="Times New Roman" w:hAnsi="Times New Roman"/>
          <w:sz w:val="28"/>
          <w:szCs w:val="28"/>
        </w:rPr>
        <w:t>предоставление бюджетных кредитов на возвратной основе на основании реш</w:t>
      </w:r>
      <w:r w:rsidRPr="00877226">
        <w:rPr>
          <w:rFonts w:ascii="Times New Roman" w:hAnsi="Times New Roman"/>
          <w:sz w:val="28"/>
          <w:szCs w:val="28"/>
        </w:rPr>
        <w:t>е</w:t>
      </w:r>
      <w:r w:rsidRPr="00877226">
        <w:rPr>
          <w:rFonts w:ascii="Times New Roman" w:hAnsi="Times New Roman"/>
          <w:sz w:val="28"/>
          <w:szCs w:val="28"/>
        </w:rPr>
        <w:t>ния администрации города Канска. Подготовка заключения о финансовом состо</w:t>
      </w:r>
      <w:r w:rsidRPr="00877226">
        <w:rPr>
          <w:rFonts w:ascii="Times New Roman" w:hAnsi="Times New Roman"/>
          <w:sz w:val="28"/>
          <w:szCs w:val="28"/>
        </w:rPr>
        <w:t>я</w:t>
      </w:r>
      <w:r w:rsidRPr="00877226">
        <w:rPr>
          <w:rFonts w:ascii="Times New Roman" w:hAnsi="Times New Roman"/>
          <w:sz w:val="28"/>
          <w:szCs w:val="28"/>
        </w:rPr>
        <w:t>нии заемщиков;</w:t>
      </w:r>
    </w:p>
    <w:p w:rsidR="003335BA" w:rsidRPr="00877226" w:rsidRDefault="003335BA" w:rsidP="003335BA">
      <w:pPr>
        <w:pStyle w:val="a3"/>
        <w:ind w:firstLine="709"/>
        <w:jc w:val="both"/>
        <w:rPr>
          <w:rFonts w:ascii="Times New Roman" w:hAnsi="Times New Roman"/>
          <w:color w:val="FF66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</w:t>
      </w:r>
      <w:r w:rsidRPr="00877226">
        <w:rPr>
          <w:rFonts w:ascii="Times New Roman" w:hAnsi="Times New Roman"/>
          <w:sz w:val="28"/>
          <w:szCs w:val="28"/>
        </w:rPr>
        <w:t>представление информации о долговых обязательствах города, отраже</w:t>
      </w:r>
      <w:r w:rsidRPr="00877226">
        <w:rPr>
          <w:rFonts w:ascii="Times New Roman" w:hAnsi="Times New Roman"/>
          <w:sz w:val="28"/>
          <w:szCs w:val="28"/>
        </w:rPr>
        <w:t>н</w:t>
      </w:r>
      <w:r w:rsidRPr="00877226">
        <w:rPr>
          <w:rFonts w:ascii="Times New Roman" w:hAnsi="Times New Roman"/>
          <w:sz w:val="28"/>
          <w:szCs w:val="28"/>
        </w:rPr>
        <w:t>ных в м</w:t>
      </w:r>
      <w:r w:rsidRPr="00877226">
        <w:rPr>
          <w:rFonts w:ascii="Times New Roman" w:hAnsi="Times New Roman"/>
          <w:sz w:val="28"/>
          <w:szCs w:val="28"/>
        </w:rPr>
        <w:t>у</w:t>
      </w:r>
      <w:r w:rsidRPr="00877226">
        <w:rPr>
          <w:rFonts w:ascii="Times New Roman" w:hAnsi="Times New Roman"/>
          <w:sz w:val="28"/>
          <w:szCs w:val="28"/>
        </w:rPr>
        <w:t>ниципальной долговой книге города, в финансовый орган края;</w:t>
      </w:r>
    </w:p>
    <w:p w:rsidR="003335BA" w:rsidRPr="00877226" w:rsidRDefault="003335BA" w:rsidP="003335B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</w:t>
      </w:r>
      <w:r w:rsidRPr="00877226">
        <w:rPr>
          <w:rFonts w:ascii="Times New Roman" w:hAnsi="Times New Roman"/>
          <w:sz w:val="28"/>
          <w:szCs w:val="28"/>
        </w:rPr>
        <w:t>направление в администрацию города оперативной (ежемесячной) и</w:t>
      </w:r>
      <w:r w:rsidRPr="00877226">
        <w:rPr>
          <w:rFonts w:ascii="Times New Roman" w:hAnsi="Times New Roman"/>
          <w:sz w:val="28"/>
          <w:szCs w:val="28"/>
        </w:rPr>
        <w:t>н</w:t>
      </w:r>
      <w:r w:rsidRPr="00877226">
        <w:rPr>
          <w:rFonts w:ascii="Times New Roman" w:hAnsi="Times New Roman"/>
          <w:sz w:val="28"/>
          <w:szCs w:val="28"/>
        </w:rPr>
        <w:t>формации о ходе исполнения бюджета города не позднее 20 дней после заверш</w:t>
      </w:r>
      <w:r w:rsidRPr="00877226">
        <w:rPr>
          <w:rFonts w:ascii="Times New Roman" w:hAnsi="Times New Roman"/>
          <w:sz w:val="28"/>
          <w:szCs w:val="28"/>
        </w:rPr>
        <w:t>е</w:t>
      </w:r>
      <w:r w:rsidRPr="00877226">
        <w:rPr>
          <w:rFonts w:ascii="Times New Roman" w:hAnsi="Times New Roman"/>
          <w:sz w:val="28"/>
          <w:szCs w:val="28"/>
        </w:rPr>
        <w:t>ния отче</w:t>
      </w:r>
      <w:r w:rsidRPr="00877226">
        <w:rPr>
          <w:rFonts w:ascii="Times New Roman" w:hAnsi="Times New Roman"/>
          <w:sz w:val="28"/>
          <w:szCs w:val="28"/>
        </w:rPr>
        <w:t>т</w:t>
      </w:r>
      <w:r w:rsidRPr="00877226">
        <w:rPr>
          <w:rFonts w:ascii="Times New Roman" w:hAnsi="Times New Roman"/>
          <w:sz w:val="28"/>
          <w:szCs w:val="28"/>
        </w:rPr>
        <w:t>ного месяца.</w:t>
      </w:r>
    </w:p>
    <w:p w:rsidR="003335BA" w:rsidRPr="00877226" w:rsidRDefault="003335BA" w:rsidP="003335B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77226">
        <w:rPr>
          <w:rFonts w:ascii="Times New Roman" w:hAnsi="Times New Roman"/>
          <w:sz w:val="28"/>
          <w:szCs w:val="28"/>
        </w:rPr>
        <w:t>3.3. В области управления расходами бюджета:</w:t>
      </w:r>
    </w:p>
    <w:p w:rsidR="003335BA" w:rsidRPr="00877226" w:rsidRDefault="003335BA" w:rsidP="003335B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77226">
        <w:rPr>
          <w:rFonts w:ascii="Times New Roman" w:hAnsi="Times New Roman"/>
          <w:sz w:val="28"/>
          <w:szCs w:val="28"/>
        </w:rPr>
        <w:t>1) представление реестра расходных обязательств города в финансовый о</w:t>
      </w:r>
      <w:r w:rsidRPr="00877226">
        <w:rPr>
          <w:rFonts w:ascii="Times New Roman" w:hAnsi="Times New Roman"/>
          <w:sz w:val="28"/>
          <w:szCs w:val="28"/>
        </w:rPr>
        <w:t>р</w:t>
      </w:r>
      <w:r w:rsidRPr="00877226">
        <w:rPr>
          <w:rFonts w:ascii="Times New Roman" w:hAnsi="Times New Roman"/>
          <w:sz w:val="28"/>
          <w:szCs w:val="28"/>
        </w:rPr>
        <w:t>ган края в порядке, устано</w:t>
      </w:r>
      <w:r w:rsidRPr="00877226">
        <w:rPr>
          <w:rFonts w:ascii="Times New Roman" w:hAnsi="Times New Roman"/>
          <w:sz w:val="28"/>
          <w:szCs w:val="28"/>
        </w:rPr>
        <w:t>в</w:t>
      </w:r>
      <w:r w:rsidRPr="00877226">
        <w:rPr>
          <w:rFonts w:ascii="Times New Roman" w:hAnsi="Times New Roman"/>
          <w:sz w:val="28"/>
          <w:szCs w:val="28"/>
        </w:rPr>
        <w:t>ленном финансовым органом края;</w:t>
      </w:r>
    </w:p>
    <w:p w:rsidR="003335BA" w:rsidRPr="00877226" w:rsidRDefault="003335BA" w:rsidP="003335B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77226">
        <w:rPr>
          <w:rFonts w:ascii="Times New Roman" w:hAnsi="Times New Roman"/>
          <w:sz w:val="28"/>
          <w:szCs w:val="28"/>
        </w:rPr>
        <w:t>2) согласование вопросов по изменению сети, штатов и контингентов, с</w:t>
      </w:r>
      <w:r w:rsidRPr="00877226">
        <w:rPr>
          <w:rFonts w:ascii="Times New Roman" w:hAnsi="Times New Roman"/>
          <w:sz w:val="28"/>
          <w:szCs w:val="28"/>
        </w:rPr>
        <w:t>о</w:t>
      </w:r>
      <w:r w:rsidRPr="00877226">
        <w:rPr>
          <w:rFonts w:ascii="Times New Roman" w:hAnsi="Times New Roman"/>
          <w:sz w:val="28"/>
          <w:szCs w:val="28"/>
        </w:rPr>
        <w:t>ставлению отчетности по дейс</w:t>
      </w:r>
      <w:r w:rsidRPr="00877226">
        <w:rPr>
          <w:rFonts w:ascii="Times New Roman" w:hAnsi="Times New Roman"/>
          <w:sz w:val="28"/>
          <w:szCs w:val="28"/>
        </w:rPr>
        <w:t>т</w:t>
      </w:r>
      <w:r w:rsidRPr="00877226">
        <w:rPr>
          <w:rFonts w:ascii="Times New Roman" w:hAnsi="Times New Roman"/>
          <w:sz w:val="28"/>
          <w:szCs w:val="28"/>
        </w:rPr>
        <w:t>вующей сети, штатам и контингентам.</w:t>
      </w:r>
    </w:p>
    <w:p w:rsidR="003335BA" w:rsidRPr="00877226" w:rsidRDefault="003335BA" w:rsidP="003335B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77226">
        <w:rPr>
          <w:rFonts w:ascii="Times New Roman" w:hAnsi="Times New Roman"/>
          <w:sz w:val="28"/>
          <w:szCs w:val="28"/>
        </w:rPr>
        <w:t>3.4. В области обеспечения сбалансированности бюджета:</w:t>
      </w:r>
    </w:p>
    <w:p w:rsidR="003335BA" w:rsidRPr="00877226" w:rsidRDefault="003335BA" w:rsidP="003335B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1) </w:t>
      </w:r>
      <w:r w:rsidRPr="00877226">
        <w:rPr>
          <w:rFonts w:ascii="Times New Roman" w:hAnsi="Times New Roman"/>
          <w:sz w:val="28"/>
          <w:szCs w:val="28"/>
        </w:rPr>
        <w:t xml:space="preserve">осуществление муниципальных внутренних заимствований от имени </w:t>
      </w:r>
      <w:r>
        <w:rPr>
          <w:rFonts w:ascii="Times New Roman" w:hAnsi="Times New Roman"/>
          <w:sz w:val="28"/>
          <w:szCs w:val="28"/>
        </w:rPr>
        <w:t>а</w:t>
      </w:r>
      <w:r w:rsidRPr="00877226">
        <w:rPr>
          <w:rFonts w:ascii="Times New Roman" w:hAnsi="Times New Roman"/>
          <w:sz w:val="28"/>
          <w:szCs w:val="28"/>
        </w:rPr>
        <w:t>д</w:t>
      </w:r>
      <w:r w:rsidRPr="00877226">
        <w:rPr>
          <w:rFonts w:ascii="Times New Roman" w:hAnsi="Times New Roman"/>
          <w:sz w:val="28"/>
          <w:szCs w:val="28"/>
        </w:rPr>
        <w:t>министрации города Канска в соответствии с действующим законодательством,</w:t>
      </w:r>
      <w:r w:rsidRPr="00877226">
        <w:rPr>
          <w:rFonts w:ascii="Times New Roman" w:hAnsi="Times New Roman"/>
          <w:color w:val="FF6600"/>
          <w:sz w:val="28"/>
          <w:szCs w:val="28"/>
        </w:rPr>
        <w:t xml:space="preserve"> </w:t>
      </w:r>
      <w:r w:rsidRPr="00877226">
        <w:rPr>
          <w:rFonts w:ascii="Times New Roman" w:hAnsi="Times New Roman"/>
          <w:sz w:val="28"/>
          <w:szCs w:val="28"/>
        </w:rPr>
        <w:t>з</w:t>
      </w:r>
      <w:r w:rsidRPr="00877226">
        <w:rPr>
          <w:rFonts w:ascii="Times New Roman" w:hAnsi="Times New Roman"/>
          <w:sz w:val="28"/>
          <w:szCs w:val="28"/>
        </w:rPr>
        <w:t>а</w:t>
      </w:r>
      <w:r w:rsidRPr="00877226">
        <w:rPr>
          <w:rFonts w:ascii="Times New Roman" w:hAnsi="Times New Roman"/>
          <w:sz w:val="28"/>
          <w:szCs w:val="28"/>
        </w:rPr>
        <w:t>ключение кредитных договоров и муниципальных контрактов для привлечения кр</w:t>
      </w:r>
      <w:r w:rsidRPr="00877226">
        <w:rPr>
          <w:rFonts w:ascii="Times New Roman" w:hAnsi="Times New Roman"/>
          <w:sz w:val="28"/>
          <w:szCs w:val="28"/>
        </w:rPr>
        <w:t>е</w:t>
      </w:r>
      <w:r w:rsidRPr="00877226">
        <w:rPr>
          <w:rFonts w:ascii="Times New Roman" w:hAnsi="Times New Roman"/>
          <w:sz w:val="28"/>
          <w:szCs w:val="28"/>
        </w:rPr>
        <w:t>дитов, предоставление от имени города муниципальных гарантии;</w:t>
      </w:r>
    </w:p>
    <w:p w:rsidR="003335BA" w:rsidRPr="00877226" w:rsidRDefault="003335BA" w:rsidP="003335B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877226">
        <w:rPr>
          <w:rFonts w:ascii="Times New Roman" w:hAnsi="Times New Roman"/>
          <w:sz w:val="28"/>
          <w:szCs w:val="28"/>
        </w:rPr>
        <w:t>разработка программы муниципальных внутренних заимствований;</w:t>
      </w:r>
    </w:p>
    <w:p w:rsidR="003335BA" w:rsidRPr="00877226" w:rsidRDefault="003335BA" w:rsidP="003335B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877226">
        <w:rPr>
          <w:rFonts w:ascii="Times New Roman" w:hAnsi="Times New Roman"/>
          <w:sz w:val="28"/>
          <w:szCs w:val="28"/>
        </w:rPr>
        <w:t>ведение учета выданных муниципальных гарантий, исполнения обяз</w:t>
      </w:r>
      <w:r w:rsidRPr="00877226">
        <w:rPr>
          <w:rFonts w:ascii="Times New Roman" w:hAnsi="Times New Roman"/>
          <w:sz w:val="28"/>
          <w:szCs w:val="28"/>
        </w:rPr>
        <w:t>а</w:t>
      </w:r>
      <w:r w:rsidRPr="00877226">
        <w:rPr>
          <w:rFonts w:ascii="Times New Roman" w:hAnsi="Times New Roman"/>
          <w:sz w:val="28"/>
          <w:szCs w:val="28"/>
        </w:rPr>
        <w:t>тельств принципала, обеспеченных муниципальными гарантиями, а также учет осуществления гарантом платежей по выданным мун</w:t>
      </w:r>
      <w:r w:rsidRPr="00877226">
        <w:rPr>
          <w:rFonts w:ascii="Times New Roman" w:hAnsi="Times New Roman"/>
          <w:sz w:val="28"/>
          <w:szCs w:val="28"/>
        </w:rPr>
        <w:t>и</w:t>
      </w:r>
      <w:r w:rsidRPr="00877226">
        <w:rPr>
          <w:rFonts w:ascii="Times New Roman" w:hAnsi="Times New Roman"/>
          <w:sz w:val="28"/>
          <w:szCs w:val="28"/>
        </w:rPr>
        <w:t>ципальным гарантиям;</w:t>
      </w:r>
    </w:p>
    <w:p w:rsidR="003335BA" w:rsidRPr="00877226" w:rsidRDefault="003335BA" w:rsidP="003335B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877226">
        <w:rPr>
          <w:rFonts w:ascii="Times New Roman" w:hAnsi="Times New Roman"/>
          <w:sz w:val="28"/>
          <w:szCs w:val="28"/>
        </w:rPr>
        <w:t>ведение муниципальной долговой книги;</w:t>
      </w:r>
    </w:p>
    <w:p w:rsidR="003335BA" w:rsidRPr="00877226" w:rsidRDefault="003335BA" w:rsidP="003335B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877226">
        <w:rPr>
          <w:rFonts w:ascii="Times New Roman" w:hAnsi="Times New Roman"/>
          <w:sz w:val="28"/>
          <w:szCs w:val="28"/>
        </w:rPr>
        <w:t>осуществление оценки надежности (ликвидности) банковской гарантии, поручительства, предоставляемых заемщиками в обеспечение исполнения обяз</w:t>
      </w:r>
      <w:r w:rsidRPr="00877226">
        <w:rPr>
          <w:rFonts w:ascii="Times New Roman" w:hAnsi="Times New Roman"/>
          <w:sz w:val="28"/>
          <w:szCs w:val="28"/>
        </w:rPr>
        <w:t>а</w:t>
      </w:r>
      <w:r w:rsidRPr="00877226">
        <w:rPr>
          <w:rFonts w:ascii="Times New Roman" w:hAnsi="Times New Roman"/>
          <w:sz w:val="28"/>
          <w:szCs w:val="28"/>
        </w:rPr>
        <w:t>тельства по возврату бюджетного кредита, в устано</w:t>
      </w:r>
      <w:r w:rsidRPr="00877226">
        <w:rPr>
          <w:rFonts w:ascii="Times New Roman" w:hAnsi="Times New Roman"/>
          <w:sz w:val="28"/>
          <w:szCs w:val="28"/>
        </w:rPr>
        <w:t>в</w:t>
      </w:r>
      <w:r w:rsidRPr="00877226">
        <w:rPr>
          <w:rFonts w:ascii="Times New Roman" w:hAnsi="Times New Roman"/>
          <w:sz w:val="28"/>
          <w:szCs w:val="28"/>
        </w:rPr>
        <w:t>ленном им порядке;</w:t>
      </w:r>
    </w:p>
    <w:p w:rsidR="003335BA" w:rsidRPr="00877226" w:rsidRDefault="003335BA" w:rsidP="003335B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Pr="00877226">
        <w:rPr>
          <w:rFonts w:ascii="Times New Roman" w:hAnsi="Times New Roman"/>
          <w:sz w:val="28"/>
          <w:szCs w:val="28"/>
        </w:rPr>
        <w:t>осуществление анализа финансового состояния принципала в целях предоставления муниципальной гарантии, в соответствии с требованиями бю</w:t>
      </w:r>
      <w:r w:rsidRPr="00877226">
        <w:rPr>
          <w:rFonts w:ascii="Times New Roman" w:hAnsi="Times New Roman"/>
          <w:sz w:val="28"/>
          <w:szCs w:val="28"/>
        </w:rPr>
        <w:t>д</w:t>
      </w:r>
      <w:r w:rsidRPr="00877226">
        <w:rPr>
          <w:rFonts w:ascii="Times New Roman" w:hAnsi="Times New Roman"/>
          <w:sz w:val="28"/>
          <w:szCs w:val="28"/>
        </w:rPr>
        <w:t>жетного законодательства РФ и нормативными актами Канского городского С</w:t>
      </w:r>
      <w:r w:rsidRPr="00877226">
        <w:rPr>
          <w:rFonts w:ascii="Times New Roman" w:hAnsi="Times New Roman"/>
          <w:sz w:val="28"/>
          <w:szCs w:val="28"/>
        </w:rPr>
        <w:t>о</w:t>
      </w:r>
      <w:r w:rsidRPr="00877226">
        <w:rPr>
          <w:rFonts w:ascii="Times New Roman" w:hAnsi="Times New Roman"/>
          <w:sz w:val="28"/>
          <w:szCs w:val="28"/>
        </w:rPr>
        <w:t>вета д</w:t>
      </w:r>
      <w:r w:rsidRPr="00877226">
        <w:rPr>
          <w:rFonts w:ascii="Times New Roman" w:hAnsi="Times New Roman"/>
          <w:sz w:val="28"/>
          <w:szCs w:val="28"/>
        </w:rPr>
        <w:t>е</w:t>
      </w:r>
      <w:r w:rsidRPr="00877226">
        <w:rPr>
          <w:rFonts w:ascii="Times New Roman" w:hAnsi="Times New Roman"/>
          <w:sz w:val="28"/>
          <w:szCs w:val="28"/>
        </w:rPr>
        <w:t>путатов и администрации города Канска;</w:t>
      </w:r>
    </w:p>
    <w:p w:rsidR="003335BA" w:rsidRPr="00877226" w:rsidRDefault="003335BA" w:rsidP="003335B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 w:rsidRPr="00877226">
        <w:rPr>
          <w:rFonts w:ascii="Times New Roman" w:hAnsi="Times New Roman"/>
          <w:sz w:val="28"/>
          <w:szCs w:val="28"/>
        </w:rPr>
        <w:t>проведение проверки целевого использования бюджетных кредитов, ф</w:t>
      </w:r>
      <w:r w:rsidRPr="00877226">
        <w:rPr>
          <w:rFonts w:ascii="Times New Roman" w:hAnsi="Times New Roman"/>
          <w:sz w:val="28"/>
          <w:szCs w:val="28"/>
        </w:rPr>
        <w:t>и</w:t>
      </w:r>
      <w:r w:rsidRPr="00877226">
        <w:rPr>
          <w:rFonts w:ascii="Times New Roman" w:hAnsi="Times New Roman"/>
          <w:sz w:val="28"/>
          <w:szCs w:val="28"/>
        </w:rPr>
        <w:t>нансового состояния получат</w:t>
      </w:r>
      <w:r w:rsidRPr="00877226">
        <w:rPr>
          <w:rFonts w:ascii="Times New Roman" w:hAnsi="Times New Roman"/>
          <w:sz w:val="28"/>
          <w:szCs w:val="28"/>
        </w:rPr>
        <w:t>е</w:t>
      </w:r>
      <w:r w:rsidRPr="00877226">
        <w:rPr>
          <w:rFonts w:ascii="Times New Roman" w:hAnsi="Times New Roman"/>
          <w:sz w:val="28"/>
          <w:szCs w:val="28"/>
        </w:rPr>
        <w:t xml:space="preserve">лей в любое время действия кредита; </w:t>
      </w:r>
    </w:p>
    <w:p w:rsidR="003335BA" w:rsidRPr="00877226" w:rsidRDefault="003335BA" w:rsidP="003335B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</w:t>
      </w:r>
      <w:r w:rsidRPr="00877226">
        <w:rPr>
          <w:rFonts w:ascii="Times New Roman" w:hAnsi="Times New Roman"/>
          <w:sz w:val="28"/>
          <w:szCs w:val="28"/>
        </w:rPr>
        <w:t>списание с муниципального долга города долговых обязательств, выр</w:t>
      </w:r>
      <w:r w:rsidRPr="00877226">
        <w:rPr>
          <w:rFonts w:ascii="Times New Roman" w:hAnsi="Times New Roman"/>
          <w:sz w:val="28"/>
          <w:szCs w:val="28"/>
        </w:rPr>
        <w:t>а</w:t>
      </w:r>
      <w:r w:rsidRPr="00877226">
        <w:rPr>
          <w:rFonts w:ascii="Times New Roman" w:hAnsi="Times New Roman"/>
          <w:sz w:val="28"/>
          <w:szCs w:val="28"/>
        </w:rPr>
        <w:t>женных в валюте Российской Федерации, в случаях, установленных бюджетным законод</w:t>
      </w:r>
      <w:r w:rsidRPr="00877226">
        <w:rPr>
          <w:rFonts w:ascii="Times New Roman" w:hAnsi="Times New Roman"/>
          <w:sz w:val="28"/>
          <w:szCs w:val="28"/>
        </w:rPr>
        <w:t>а</w:t>
      </w:r>
      <w:r w:rsidRPr="00877226">
        <w:rPr>
          <w:rFonts w:ascii="Times New Roman" w:hAnsi="Times New Roman"/>
          <w:sz w:val="28"/>
          <w:szCs w:val="28"/>
        </w:rPr>
        <w:t>тельством;</w:t>
      </w:r>
    </w:p>
    <w:p w:rsidR="003335BA" w:rsidRPr="00877226" w:rsidRDefault="003335BA" w:rsidP="003335B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</w:t>
      </w:r>
      <w:r w:rsidRPr="00877226">
        <w:rPr>
          <w:rFonts w:ascii="Times New Roman" w:hAnsi="Times New Roman"/>
          <w:sz w:val="28"/>
          <w:szCs w:val="28"/>
        </w:rPr>
        <w:t xml:space="preserve">разработка и направление в финансовый </w:t>
      </w:r>
      <w:r w:rsidR="004B6F58" w:rsidRPr="00877226">
        <w:rPr>
          <w:rFonts w:ascii="Times New Roman" w:hAnsi="Times New Roman"/>
          <w:sz w:val="28"/>
          <w:szCs w:val="28"/>
        </w:rPr>
        <w:t>орган края</w:t>
      </w:r>
      <w:r w:rsidRPr="00877226">
        <w:rPr>
          <w:rFonts w:ascii="Times New Roman" w:hAnsi="Times New Roman"/>
          <w:sz w:val="28"/>
          <w:szCs w:val="28"/>
        </w:rPr>
        <w:t xml:space="preserve"> расчетов по разн</w:t>
      </w:r>
      <w:r w:rsidRPr="00877226">
        <w:rPr>
          <w:rFonts w:ascii="Times New Roman" w:hAnsi="Times New Roman"/>
          <w:sz w:val="28"/>
          <w:szCs w:val="28"/>
        </w:rPr>
        <w:t>о</w:t>
      </w:r>
      <w:r w:rsidRPr="00877226">
        <w:rPr>
          <w:rFonts w:ascii="Times New Roman" w:hAnsi="Times New Roman"/>
          <w:sz w:val="28"/>
          <w:szCs w:val="28"/>
        </w:rPr>
        <w:t>гласиям прогнозных значений фонда финансовой поддержки.</w:t>
      </w:r>
    </w:p>
    <w:p w:rsidR="003335BA" w:rsidRPr="00877226" w:rsidRDefault="003335BA" w:rsidP="003335B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77226">
        <w:rPr>
          <w:rFonts w:ascii="Times New Roman" w:hAnsi="Times New Roman"/>
          <w:sz w:val="28"/>
          <w:szCs w:val="28"/>
        </w:rPr>
        <w:t>3.5. В области составления проекта бюджета:</w:t>
      </w:r>
    </w:p>
    <w:p w:rsidR="003335BA" w:rsidRPr="00877226" w:rsidRDefault="003335BA" w:rsidP="003335B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77226">
        <w:rPr>
          <w:rFonts w:ascii="Times New Roman" w:hAnsi="Times New Roman"/>
          <w:sz w:val="28"/>
          <w:szCs w:val="28"/>
        </w:rPr>
        <w:t xml:space="preserve">1) подготовка проекта бюджета города на основе прогноза социально-экономического развития города, основных направлений бюджетной, налоговой и долговой политики, реестра расходных обязательств города Канска; </w:t>
      </w:r>
    </w:p>
    <w:p w:rsidR="003335BA" w:rsidRPr="00877226" w:rsidRDefault="003335BA" w:rsidP="003335B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77226">
        <w:rPr>
          <w:rFonts w:ascii="Times New Roman" w:hAnsi="Times New Roman"/>
          <w:sz w:val="28"/>
          <w:szCs w:val="28"/>
        </w:rPr>
        <w:t>2) осуществление методологического руководства в области составления и и</w:t>
      </w:r>
      <w:r w:rsidRPr="00877226">
        <w:rPr>
          <w:rFonts w:ascii="Times New Roman" w:hAnsi="Times New Roman"/>
          <w:sz w:val="28"/>
          <w:szCs w:val="28"/>
        </w:rPr>
        <w:t>с</w:t>
      </w:r>
      <w:r w:rsidRPr="00877226">
        <w:rPr>
          <w:rFonts w:ascii="Times New Roman" w:hAnsi="Times New Roman"/>
          <w:sz w:val="28"/>
          <w:szCs w:val="28"/>
        </w:rPr>
        <w:t>полнения бюджета;</w:t>
      </w:r>
    </w:p>
    <w:p w:rsidR="003335BA" w:rsidRPr="00877226" w:rsidRDefault="003335BA" w:rsidP="003335B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77226">
        <w:rPr>
          <w:rFonts w:ascii="Times New Roman" w:hAnsi="Times New Roman"/>
          <w:sz w:val="28"/>
          <w:szCs w:val="28"/>
        </w:rPr>
        <w:t>3) разработка прогноза бюджета города, включая осуществление меропри</w:t>
      </w:r>
      <w:r w:rsidRPr="00877226">
        <w:rPr>
          <w:rFonts w:ascii="Times New Roman" w:hAnsi="Times New Roman"/>
          <w:sz w:val="28"/>
          <w:szCs w:val="28"/>
        </w:rPr>
        <w:t>я</w:t>
      </w:r>
      <w:r w:rsidRPr="00877226">
        <w:rPr>
          <w:rFonts w:ascii="Times New Roman" w:hAnsi="Times New Roman"/>
          <w:sz w:val="28"/>
          <w:szCs w:val="28"/>
        </w:rPr>
        <w:t>тий по сбору, анализу информации, необходимой для составления бюджета гор</w:t>
      </w:r>
      <w:r w:rsidRPr="00877226">
        <w:rPr>
          <w:rFonts w:ascii="Times New Roman" w:hAnsi="Times New Roman"/>
          <w:sz w:val="28"/>
          <w:szCs w:val="28"/>
        </w:rPr>
        <w:t>о</w:t>
      </w:r>
      <w:r w:rsidRPr="00877226">
        <w:rPr>
          <w:rFonts w:ascii="Times New Roman" w:hAnsi="Times New Roman"/>
          <w:sz w:val="28"/>
          <w:szCs w:val="28"/>
        </w:rPr>
        <w:t>да;</w:t>
      </w:r>
    </w:p>
    <w:p w:rsidR="003335BA" w:rsidRPr="00877226" w:rsidRDefault="003335BA" w:rsidP="003335B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77226">
        <w:rPr>
          <w:rFonts w:ascii="Times New Roman" w:hAnsi="Times New Roman"/>
          <w:sz w:val="28"/>
          <w:szCs w:val="28"/>
        </w:rPr>
        <w:t>4) определение в составе проекта бюджета источников финансирования д</w:t>
      </w:r>
      <w:r w:rsidRPr="00877226">
        <w:rPr>
          <w:rFonts w:ascii="Times New Roman" w:hAnsi="Times New Roman"/>
          <w:sz w:val="28"/>
          <w:szCs w:val="28"/>
        </w:rPr>
        <w:t>е</w:t>
      </w:r>
      <w:r w:rsidRPr="00877226">
        <w:rPr>
          <w:rFonts w:ascii="Times New Roman" w:hAnsi="Times New Roman"/>
          <w:sz w:val="28"/>
          <w:szCs w:val="28"/>
        </w:rPr>
        <w:t>фиц</w:t>
      </w:r>
      <w:r w:rsidRPr="00877226">
        <w:rPr>
          <w:rFonts w:ascii="Times New Roman" w:hAnsi="Times New Roman"/>
          <w:sz w:val="28"/>
          <w:szCs w:val="28"/>
        </w:rPr>
        <w:t>и</w:t>
      </w:r>
      <w:r w:rsidRPr="00877226">
        <w:rPr>
          <w:rFonts w:ascii="Times New Roman" w:hAnsi="Times New Roman"/>
          <w:sz w:val="28"/>
          <w:szCs w:val="28"/>
        </w:rPr>
        <w:t xml:space="preserve">та бюджета, </w:t>
      </w:r>
      <w:r w:rsidR="004B6F58" w:rsidRPr="00877226">
        <w:rPr>
          <w:rFonts w:ascii="Times New Roman" w:hAnsi="Times New Roman"/>
          <w:sz w:val="28"/>
          <w:szCs w:val="28"/>
        </w:rPr>
        <w:t>размера верхнего</w:t>
      </w:r>
      <w:r w:rsidRPr="00877226">
        <w:rPr>
          <w:rFonts w:ascii="Times New Roman" w:hAnsi="Times New Roman"/>
          <w:sz w:val="28"/>
          <w:szCs w:val="28"/>
        </w:rPr>
        <w:t xml:space="preserve"> предела муниципального долга, в том числе вер</w:t>
      </w:r>
      <w:r w:rsidRPr="00877226">
        <w:rPr>
          <w:rFonts w:ascii="Times New Roman" w:hAnsi="Times New Roman"/>
          <w:sz w:val="28"/>
          <w:szCs w:val="28"/>
        </w:rPr>
        <w:t>х</w:t>
      </w:r>
      <w:r w:rsidRPr="00877226">
        <w:rPr>
          <w:rFonts w:ascii="Times New Roman" w:hAnsi="Times New Roman"/>
          <w:sz w:val="28"/>
          <w:szCs w:val="28"/>
        </w:rPr>
        <w:t>него предела долга по муниципальным гарантиям, предельного объема долга и расх</w:t>
      </w:r>
      <w:r w:rsidRPr="00877226">
        <w:rPr>
          <w:rFonts w:ascii="Times New Roman" w:hAnsi="Times New Roman"/>
          <w:sz w:val="28"/>
          <w:szCs w:val="28"/>
        </w:rPr>
        <w:t>о</w:t>
      </w:r>
      <w:r w:rsidRPr="00877226">
        <w:rPr>
          <w:rFonts w:ascii="Times New Roman" w:hAnsi="Times New Roman"/>
          <w:sz w:val="28"/>
          <w:szCs w:val="28"/>
        </w:rPr>
        <w:t>дов на его обслуживание.</w:t>
      </w:r>
    </w:p>
    <w:p w:rsidR="003335BA" w:rsidRPr="00877226" w:rsidRDefault="003335BA" w:rsidP="003335B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77226">
        <w:rPr>
          <w:rFonts w:ascii="Times New Roman" w:hAnsi="Times New Roman"/>
          <w:sz w:val="28"/>
          <w:szCs w:val="28"/>
        </w:rPr>
        <w:t>3.6. По организации исполнения бюджета:</w:t>
      </w:r>
    </w:p>
    <w:p w:rsidR="003335BA" w:rsidRPr="00877226" w:rsidRDefault="003335BA" w:rsidP="003335B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877226">
        <w:rPr>
          <w:rFonts w:ascii="Times New Roman" w:hAnsi="Times New Roman"/>
          <w:sz w:val="28"/>
          <w:szCs w:val="28"/>
        </w:rPr>
        <w:t>организация исполнения в установленном порядке бюджета города, включая осуществление мероприятий по сбору, анализу информации, необход</w:t>
      </w:r>
      <w:r w:rsidRPr="00877226">
        <w:rPr>
          <w:rFonts w:ascii="Times New Roman" w:hAnsi="Times New Roman"/>
          <w:sz w:val="28"/>
          <w:szCs w:val="28"/>
        </w:rPr>
        <w:t>и</w:t>
      </w:r>
      <w:r w:rsidRPr="00877226">
        <w:rPr>
          <w:rFonts w:ascii="Times New Roman" w:hAnsi="Times New Roman"/>
          <w:sz w:val="28"/>
          <w:szCs w:val="28"/>
        </w:rPr>
        <w:t>мой для исполнения бюджета города, и обеспечению равномерного исполнения бюдже</w:t>
      </w:r>
      <w:r w:rsidRPr="00877226">
        <w:rPr>
          <w:rFonts w:ascii="Times New Roman" w:hAnsi="Times New Roman"/>
          <w:sz w:val="28"/>
          <w:szCs w:val="28"/>
        </w:rPr>
        <w:t>т</w:t>
      </w:r>
      <w:r w:rsidRPr="00877226">
        <w:rPr>
          <w:rFonts w:ascii="Times New Roman" w:hAnsi="Times New Roman"/>
          <w:sz w:val="28"/>
          <w:szCs w:val="28"/>
        </w:rPr>
        <w:t>ных ассигнований;</w:t>
      </w:r>
    </w:p>
    <w:p w:rsidR="003335BA" w:rsidRPr="00877226" w:rsidRDefault="003335BA" w:rsidP="003335B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4B6F58" w:rsidRPr="00877226">
        <w:rPr>
          <w:rFonts w:ascii="Times New Roman" w:hAnsi="Times New Roman"/>
          <w:sz w:val="28"/>
          <w:szCs w:val="28"/>
        </w:rPr>
        <w:t>составление и</w:t>
      </w:r>
      <w:r w:rsidRPr="00877226">
        <w:rPr>
          <w:rFonts w:ascii="Times New Roman" w:hAnsi="Times New Roman"/>
          <w:sz w:val="28"/>
          <w:szCs w:val="28"/>
        </w:rPr>
        <w:t xml:space="preserve"> ведение сводной бюджетной росписи города Канска в ср</w:t>
      </w:r>
      <w:r w:rsidRPr="00877226">
        <w:rPr>
          <w:rFonts w:ascii="Times New Roman" w:hAnsi="Times New Roman"/>
          <w:sz w:val="28"/>
          <w:szCs w:val="28"/>
        </w:rPr>
        <w:t>о</w:t>
      </w:r>
      <w:r w:rsidRPr="00877226">
        <w:rPr>
          <w:rFonts w:ascii="Times New Roman" w:hAnsi="Times New Roman"/>
          <w:sz w:val="28"/>
          <w:szCs w:val="28"/>
        </w:rPr>
        <w:t>ки, установленные нормативными правовыми актами, в соответствии с Бюдже</w:t>
      </w:r>
      <w:r w:rsidRPr="00877226">
        <w:rPr>
          <w:rFonts w:ascii="Times New Roman" w:hAnsi="Times New Roman"/>
          <w:sz w:val="28"/>
          <w:szCs w:val="28"/>
        </w:rPr>
        <w:t>т</w:t>
      </w:r>
      <w:r w:rsidRPr="00877226">
        <w:rPr>
          <w:rFonts w:ascii="Times New Roman" w:hAnsi="Times New Roman"/>
          <w:sz w:val="28"/>
          <w:szCs w:val="28"/>
        </w:rPr>
        <w:t>ным к</w:t>
      </w:r>
      <w:r w:rsidRPr="00877226">
        <w:rPr>
          <w:rFonts w:ascii="Times New Roman" w:hAnsi="Times New Roman"/>
          <w:sz w:val="28"/>
          <w:szCs w:val="28"/>
        </w:rPr>
        <w:t>о</w:t>
      </w:r>
      <w:r w:rsidRPr="00877226">
        <w:rPr>
          <w:rFonts w:ascii="Times New Roman" w:hAnsi="Times New Roman"/>
          <w:sz w:val="28"/>
          <w:szCs w:val="28"/>
        </w:rPr>
        <w:t>дексом РФ;</w:t>
      </w:r>
    </w:p>
    <w:p w:rsidR="003335BA" w:rsidRPr="00877226" w:rsidRDefault="003335BA" w:rsidP="003335B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877226">
        <w:rPr>
          <w:rFonts w:ascii="Times New Roman" w:hAnsi="Times New Roman"/>
          <w:sz w:val="28"/>
          <w:szCs w:val="28"/>
        </w:rPr>
        <w:t>доведение показателей сводной бюджетной росписи до главных распор</w:t>
      </w:r>
      <w:r w:rsidRPr="00877226">
        <w:rPr>
          <w:rFonts w:ascii="Times New Roman" w:hAnsi="Times New Roman"/>
          <w:sz w:val="28"/>
          <w:szCs w:val="28"/>
        </w:rPr>
        <w:t>я</w:t>
      </w:r>
      <w:r w:rsidRPr="00877226">
        <w:rPr>
          <w:rFonts w:ascii="Times New Roman" w:hAnsi="Times New Roman"/>
          <w:sz w:val="28"/>
          <w:szCs w:val="28"/>
        </w:rPr>
        <w:t>дителей бюджетных средств;</w:t>
      </w:r>
    </w:p>
    <w:p w:rsidR="003335BA" w:rsidRPr="00877226" w:rsidRDefault="003335BA" w:rsidP="003335B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877226">
        <w:rPr>
          <w:rFonts w:ascii="Times New Roman" w:hAnsi="Times New Roman"/>
          <w:sz w:val="28"/>
          <w:szCs w:val="28"/>
        </w:rPr>
        <w:t>составление и ведение кассового плана исполнения бюджета города;</w:t>
      </w:r>
    </w:p>
    <w:p w:rsidR="003335BA" w:rsidRPr="00877226" w:rsidRDefault="003335BA" w:rsidP="003335B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5) </w:t>
      </w:r>
      <w:r w:rsidRPr="00877226">
        <w:rPr>
          <w:rFonts w:ascii="Times New Roman" w:hAnsi="Times New Roman"/>
          <w:sz w:val="28"/>
          <w:szCs w:val="28"/>
        </w:rPr>
        <w:t>доведение лимитов бюджетных обязательств до главных распорядителей бюджетных средств, утверждение лимитов бюджетных обязательств главным распорядителям бюджетных средств</w:t>
      </w:r>
      <w:r>
        <w:rPr>
          <w:rFonts w:ascii="Times New Roman" w:hAnsi="Times New Roman"/>
          <w:sz w:val="28"/>
          <w:szCs w:val="28"/>
        </w:rPr>
        <w:t>;</w:t>
      </w:r>
      <w:r w:rsidRPr="008772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877226">
        <w:rPr>
          <w:rFonts w:ascii="Times New Roman" w:hAnsi="Times New Roman"/>
          <w:sz w:val="28"/>
          <w:szCs w:val="28"/>
        </w:rPr>
        <w:t>ринятие решений об изменении лимитов бюджетных обязательств в соответствии с бюджетным законодательс</w:t>
      </w:r>
      <w:r w:rsidRPr="00877226">
        <w:rPr>
          <w:rFonts w:ascii="Times New Roman" w:hAnsi="Times New Roman"/>
          <w:sz w:val="28"/>
          <w:szCs w:val="28"/>
        </w:rPr>
        <w:t>т</w:t>
      </w:r>
      <w:r w:rsidRPr="00877226">
        <w:rPr>
          <w:rFonts w:ascii="Times New Roman" w:hAnsi="Times New Roman"/>
          <w:sz w:val="28"/>
          <w:szCs w:val="28"/>
        </w:rPr>
        <w:t>вом;</w:t>
      </w:r>
    </w:p>
    <w:p w:rsidR="003335BA" w:rsidRPr="00877226" w:rsidRDefault="003335BA" w:rsidP="003335B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Pr="00877226">
        <w:rPr>
          <w:rFonts w:ascii="Times New Roman" w:hAnsi="Times New Roman"/>
          <w:sz w:val="28"/>
          <w:szCs w:val="28"/>
        </w:rPr>
        <w:t>проверка правильности составления бюджетных смет казенными учр</w:t>
      </w:r>
      <w:r w:rsidRPr="00877226">
        <w:rPr>
          <w:rFonts w:ascii="Times New Roman" w:hAnsi="Times New Roman"/>
          <w:sz w:val="28"/>
          <w:szCs w:val="28"/>
        </w:rPr>
        <w:t>е</w:t>
      </w:r>
      <w:r w:rsidRPr="00877226">
        <w:rPr>
          <w:rFonts w:ascii="Times New Roman" w:hAnsi="Times New Roman"/>
          <w:sz w:val="28"/>
          <w:szCs w:val="28"/>
        </w:rPr>
        <w:t>ждениями, участие в комиссиях по присвоению работникам централизованных бу</w:t>
      </w:r>
      <w:r w:rsidRPr="00877226">
        <w:rPr>
          <w:rFonts w:ascii="Times New Roman" w:hAnsi="Times New Roman"/>
          <w:sz w:val="28"/>
          <w:szCs w:val="28"/>
        </w:rPr>
        <w:t>х</w:t>
      </w:r>
      <w:r w:rsidRPr="00877226">
        <w:rPr>
          <w:rFonts w:ascii="Times New Roman" w:hAnsi="Times New Roman"/>
          <w:sz w:val="28"/>
          <w:szCs w:val="28"/>
        </w:rPr>
        <w:t>галтерий, управлений, отделов тарификационных разрядов;</w:t>
      </w:r>
    </w:p>
    <w:p w:rsidR="003335BA" w:rsidRPr="00877226" w:rsidRDefault="003335BA" w:rsidP="003335B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 w:rsidRPr="00877226">
        <w:rPr>
          <w:rFonts w:ascii="Times New Roman" w:hAnsi="Times New Roman"/>
          <w:sz w:val="28"/>
          <w:szCs w:val="28"/>
        </w:rPr>
        <w:t>перемещение бюджетных ассигнований, выделенных главному распор</w:t>
      </w:r>
      <w:r w:rsidRPr="00877226">
        <w:rPr>
          <w:rFonts w:ascii="Times New Roman" w:hAnsi="Times New Roman"/>
          <w:sz w:val="28"/>
          <w:szCs w:val="28"/>
        </w:rPr>
        <w:t>я</w:t>
      </w:r>
      <w:r w:rsidRPr="00877226">
        <w:rPr>
          <w:rFonts w:ascii="Times New Roman" w:hAnsi="Times New Roman"/>
          <w:sz w:val="28"/>
          <w:szCs w:val="28"/>
        </w:rPr>
        <w:t>дителю бюджетных средств, в пределах и в соответствии с требованиями бю</w:t>
      </w:r>
      <w:r w:rsidRPr="00877226">
        <w:rPr>
          <w:rFonts w:ascii="Times New Roman" w:hAnsi="Times New Roman"/>
          <w:sz w:val="28"/>
          <w:szCs w:val="28"/>
        </w:rPr>
        <w:t>д</w:t>
      </w:r>
      <w:r w:rsidRPr="00877226">
        <w:rPr>
          <w:rFonts w:ascii="Times New Roman" w:hAnsi="Times New Roman"/>
          <w:sz w:val="28"/>
          <w:szCs w:val="28"/>
        </w:rPr>
        <w:t>жетного з</w:t>
      </w:r>
      <w:r w:rsidRPr="00877226">
        <w:rPr>
          <w:rFonts w:ascii="Times New Roman" w:hAnsi="Times New Roman"/>
          <w:sz w:val="28"/>
          <w:szCs w:val="28"/>
        </w:rPr>
        <w:t>а</w:t>
      </w:r>
      <w:r w:rsidRPr="00877226">
        <w:rPr>
          <w:rFonts w:ascii="Times New Roman" w:hAnsi="Times New Roman"/>
          <w:sz w:val="28"/>
          <w:szCs w:val="28"/>
        </w:rPr>
        <w:t>конодательства РФ;</w:t>
      </w:r>
    </w:p>
    <w:p w:rsidR="003335BA" w:rsidRPr="00877226" w:rsidRDefault="003335BA" w:rsidP="003335B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</w:t>
      </w:r>
      <w:r w:rsidRPr="00877226">
        <w:rPr>
          <w:rFonts w:ascii="Times New Roman" w:hAnsi="Times New Roman"/>
          <w:sz w:val="28"/>
          <w:szCs w:val="28"/>
        </w:rPr>
        <w:t>осуществление полномочий муниципального заказчика по размещению заказов на поставку товаров, выполнение работ, оказание услуг для нужд упра</w:t>
      </w:r>
      <w:r w:rsidRPr="00877226">
        <w:rPr>
          <w:rFonts w:ascii="Times New Roman" w:hAnsi="Times New Roman"/>
          <w:sz w:val="28"/>
          <w:szCs w:val="28"/>
        </w:rPr>
        <w:t>в</w:t>
      </w:r>
      <w:r w:rsidRPr="00877226">
        <w:rPr>
          <w:rFonts w:ascii="Times New Roman" w:hAnsi="Times New Roman"/>
          <w:sz w:val="28"/>
          <w:szCs w:val="28"/>
        </w:rPr>
        <w:t>ления в соответствии с действующим законодательс</w:t>
      </w:r>
      <w:r w:rsidRPr="00877226">
        <w:rPr>
          <w:rFonts w:ascii="Times New Roman" w:hAnsi="Times New Roman"/>
          <w:sz w:val="28"/>
          <w:szCs w:val="28"/>
        </w:rPr>
        <w:t>т</w:t>
      </w:r>
      <w:r w:rsidRPr="00877226">
        <w:rPr>
          <w:rFonts w:ascii="Times New Roman" w:hAnsi="Times New Roman"/>
          <w:sz w:val="28"/>
          <w:szCs w:val="28"/>
        </w:rPr>
        <w:t>вом;</w:t>
      </w:r>
    </w:p>
    <w:p w:rsidR="003335BA" w:rsidRPr="00877226" w:rsidRDefault="003335BA" w:rsidP="003335B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</w:t>
      </w:r>
      <w:r w:rsidRPr="00877226">
        <w:rPr>
          <w:rFonts w:ascii="Times New Roman" w:hAnsi="Times New Roman"/>
          <w:sz w:val="28"/>
          <w:szCs w:val="28"/>
        </w:rPr>
        <w:t xml:space="preserve">использование доходов, полученных сверх утвержденных решением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877226">
        <w:rPr>
          <w:rFonts w:ascii="Times New Roman" w:hAnsi="Times New Roman"/>
          <w:sz w:val="28"/>
          <w:szCs w:val="28"/>
        </w:rPr>
        <w:t>о бюджете, в пределах полномочий и в соответствии с требованиями Бюджетного кодекса РФ, нормативными правовыми актами гор</w:t>
      </w:r>
      <w:r w:rsidRPr="00877226">
        <w:rPr>
          <w:rFonts w:ascii="Times New Roman" w:hAnsi="Times New Roman"/>
          <w:sz w:val="28"/>
          <w:szCs w:val="28"/>
        </w:rPr>
        <w:t>о</w:t>
      </w:r>
      <w:r w:rsidRPr="00877226">
        <w:rPr>
          <w:rFonts w:ascii="Times New Roman" w:hAnsi="Times New Roman"/>
          <w:sz w:val="28"/>
          <w:szCs w:val="28"/>
        </w:rPr>
        <w:t>да Канска;</w:t>
      </w:r>
    </w:p>
    <w:p w:rsidR="003335BA" w:rsidRPr="00877226" w:rsidRDefault="003335BA" w:rsidP="003335B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10) </w:t>
      </w:r>
      <w:r w:rsidRPr="00877226">
        <w:rPr>
          <w:rFonts w:ascii="Times New Roman" w:hAnsi="Times New Roman"/>
          <w:sz w:val="28"/>
          <w:szCs w:val="28"/>
        </w:rPr>
        <w:t xml:space="preserve">осуществление исполнения судебных актов по искам к казне города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877226">
        <w:rPr>
          <w:rFonts w:ascii="Times New Roman" w:hAnsi="Times New Roman"/>
          <w:sz w:val="28"/>
          <w:szCs w:val="28"/>
        </w:rPr>
        <w:t>о возмещении вреда, причиненного незаконными действиями (бездействием) м</w:t>
      </w:r>
      <w:r w:rsidRPr="00877226">
        <w:rPr>
          <w:rFonts w:ascii="Times New Roman" w:hAnsi="Times New Roman"/>
          <w:sz w:val="28"/>
          <w:szCs w:val="28"/>
        </w:rPr>
        <w:t>у</w:t>
      </w:r>
      <w:r w:rsidRPr="00877226">
        <w:rPr>
          <w:rFonts w:ascii="Times New Roman" w:hAnsi="Times New Roman"/>
          <w:sz w:val="28"/>
          <w:szCs w:val="28"/>
        </w:rPr>
        <w:t>ниципальных органов города или их должностных лиц, в том числе в результате издания муниципальными органами города актов, не соответствующих закону или иному нормативно-правовому акту, а также судебных актов по иным искам о взыскании денежных средств за счет средств казны города (за исключением с</w:t>
      </w:r>
      <w:r w:rsidRPr="00877226">
        <w:rPr>
          <w:rFonts w:ascii="Times New Roman" w:hAnsi="Times New Roman"/>
          <w:sz w:val="28"/>
          <w:szCs w:val="28"/>
        </w:rPr>
        <w:t>у</w:t>
      </w:r>
      <w:r w:rsidRPr="00877226">
        <w:rPr>
          <w:rFonts w:ascii="Times New Roman" w:hAnsi="Times New Roman"/>
          <w:sz w:val="28"/>
          <w:szCs w:val="28"/>
        </w:rPr>
        <w:t>дебных актов о взыскании денежных средств в порядке субсидиарной ответстве</w:t>
      </w:r>
      <w:r w:rsidRPr="00877226">
        <w:rPr>
          <w:rFonts w:ascii="Times New Roman" w:hAnsi="Times New Roman"/>
          <w:sz w:val="28"/>
          <w:szCs w:val="28"/>
        </w:rPr>
        <w:t>н</w:t>
      </w:r>
      <w:r w:rsidRPr="00877226">
        <w:rPr>
          <w:rFonts w:ascii="Times New Roman" w:hAnsi="Times New Roman"/>
          <w:sz w:val="28"/>
          <w:szCs w:val="28"/>
        </w:rPr>
        <w:t>ности главных распорядителей средств бюджета города);</w:t>
      </w:r>
    </w:p>
    <w:p w:rsidR="003335BA" w:rsidRPr="00877226" w:rsidRDefault="003335BA" w:rsidP="003335B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11) </w:t>
      </w:r>
      <w:r w:rsidRPr="00877226">
        <w:rPr>
          <w:rFonts w:ascii="Times New Roman" w:hAnsi="Times New Roman"/>
          <w:sz w:val="28"/>
          <w:szCs w:val="28"/>
        </w:rPr>
        <w:t>осуществление финансового контроля в формах и порядке, предусмо</w:t>
      </w:r>
      <w:r w:rsidRPr="00877226">
        <w:rPr>
          <w:rFonts w:ascii="Times New Roman" w:hAnsi="Times New Roman"/>
          <w:sz w:val="28"/>
          <w:szCs w:val="28"/>
        </w:rPr>
        <w:t>т</w:t>
      </w:r>
      <w:r w:rsidRPr="00877226">
        <w:rPr>
          <w:rFonts w:ascii="Times New Roman" w:hAnsi="Times New Roman"/>
          <w:sz w:val="28"/>
          <w:szCs w:val="28"/>
        </w:rPr>
        <w:t>ренном правовыми актами гор</w:t>
      </w:r>
      <w:r w:rsidRPr="00877226">
        <w:rPr>
          <w:rFonts w:ascii="Times New Roman" w:hAnsi="Times New Roman"/>
          <w:sz w:val="28"/>
          <w:szCs w:val="28"/>
        </w:rPr>
        <w:t>о</w:t>
      </w:r>
      <w:r w:rsidRPr="00877226">
        <w:rPr>
          <w:rFonts w:ascii="Times New Roman" w:hAnsi="Times New Roman"/>
          <w:sz w:val="28"/>
          <w:szCs w:val="28"/>
        </w:rPr>
        <w:t>да;</w:t>
      </w:r>
    </w:p>
    <w:p w:rsidR="003335BA" w:rsidRPr="00877226" w:rsidRDefault="003335BA" w:rsidP="003335B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12) </w:t>
      </w:r>
      <w:r w:rsidRPr="00877226">
        <w:rPr>
          <w:rFonts w:ascii="Times New Roman" w:hAnsi="Times New Roman"/>
          <w:sz w:val="28"/>
          <w:szCs w:val="28"/>
        </w:rPr>
        <w:t>организация и ведение бюджетного учета по операциям исполнения бюджета г</w:t>
      </w:r>
      <w:r w:rsidRPr="00877226">
        <w:rPr>
          <w:rFonts w:ascii="Times New Roman" w:hAnsi="Times New Roman"/>
          <w:sz w:val="28"/>
          <w:szCs w:val="28"/>
        </w:rPr>
        <w:t>о</w:t>
      </w:r>
      <w:r w:rsidRPr="00877226">
        <w:rPr>
          <w:rFonts w:ascii="Times New Roman" w:hAnsi="Times New Roman"/>
          <w:sz w:val="28"/>
          <w:szCs w:val="28"/>
        </w:rPr>
        <w:t>рода.</w:t>
      </w:r>
    </w:p>
    <w:p w:rsidR="003335BA" w:rsidRPr="00877226" w:rsidRDefault="003335BA" w:rsidP="003335B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77226">
        <w:rPr>
          <w:rFonts w:ascii="Times New Roman" w:hAnsi="Times New Roman"/>
          <w:sz w:val="28"/>
          <w:szCs w:val="28"/>
        </w:rPr>
        <w:t xml:space="preserve">3.7. В области </w:t>
      </w:r>
      <w:r w:rsidR="004B6F58" w:rsidRPr="00877226">
        <w:rPr>
          <w:rFonts w:ascii="Times New Roman" w:hAnsi="Times New Roman"/>
          <w:sz w:val="28"/>
          <w:szCs w:val="28"/>
        </w:rPr>
        <w:t>составления, рассмотрения</w:t>
      </w:r>
      <w:r w:rsidRPr="00877226">
        <w:rPr>
          <w:rFonts w:ascii="Times New Roman" w:hAnsi="Times New Roman"/>
          <w:sz w:val="28"/>
          <w:szCs w:val="28"/>
        </w:rPr>
        <w:t xml:space="preserve"> и утверждения бюджетной о</w:t>
      </w:r>
      <w:r w:rsidRPr="00877226">
        <w:rPr>
          <w:rFonts w:ascii="Times New Roman" w:hAnsi="Times New Roman"/>
          <w:sz w:val="28"/>
          <w:szCs w:val="28"/>
        </w:rPr>
        <w:t>т</w:t>
      </w:r>
      <w:r w:rsidRPr="00877226">
        <w:rPr>
          <w:rFonts w:ascii="Times New Roman" w:hAnsi="Times New Roman"/>
          <w:sz w:val="28"/>
          <w:szCs w:val="28"/>
        </w:rPr>
        <w:t xml:space="preserve">четности, </w:t>
      </w:r>
      <w:r w:rsidR="004B6F58" w:rsidRPr="00877226">
        <w:rPr>
          <w:rFonts w:ascii="Times New Roman" w:hAnsi="Times New Roman"/>
          <w:sz w:val="28"/>
          <w:szCs w:val="28"/>
        </w:rPr>
        <w:t>проведения внешней</w:t>
      </w:r>
      <w:r w:rsidRPr="00877226">
        <w:rPr>
          <w:rFonts w:ascii="Times New Roman" w:hAnsi="Times New Roman"/>
          <w:sz w:val="28"/>
          <w:szCs w:val="28"/>
        </w:rPr>
        <w:t xml:space="preserve"> проверки:</w:t>
      </w:r>
    </w:p>
    <w:p w:rsidR="003335BA" w:rsidRPr="00877226" w:rsidRDefault="003335BA" w:rsidP="003335B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77226">
        <w:rPr>
          <w:rFonts w:ascii="Times New Roman" w:hAnsi="Times New Roman"/>
          <w:sz w:val="28"/>
          <w:szCs w:val="28"/>
        </w:rPr>
        <w:t>1) ежемесячное составление и предоставление отчета о кассовом исполн</w:t>
      </w:r>
      <w:r w:rsidRPr="00877226">
        <w:rPr>
          <w:rFonts w:ascii="Times New Roman" w:hAnsi="Times New Roman"/>
          <w:sz w:val="28"/>
          <w:szCs w:val="28"/>
        </w:rPr>
        <w:t>е</w:t>
      </w:r>
      <w:r w:rsidRPr="00877226">
        <w:rPr>
          <w:rFonts w:ascii="Times New Roman" w:hAnsi="Times New Roman"/>
          <w:sz w:val="28"/>
          <w:szCs w:val="28"/>
        </w:rPr>
        <w:t>нии бюджета города в порядке, установленном Министерством финансов Росси</w:t>
      </w:r>
      <w:r w:rsidRPr="00877226">
        <w:rPr>
          <w:rFonts w:ascii="Times New Roman" w:hAnsi="Times New Roman"/>
          <w:sz w:val="28"/>
          <w:szCs w:val="28"/>
        </w:rPr>
        <w:t>й</w:t>
      </w:r>
      <w:r w:rsidRPr="00877226">
        <w:rPr>
          <w:rFonts w:ascii="Times New Roman" w:hAnsi="Times New Roman"/>
          <w:sz w:val="28"/>
          <w:szCs w:val="28"/>
        </w:rPr>
        <w:t>ской Федерации;</w:t>
      </w:r>
    </w:p>
    <w:p w:rsidR="003335BA" w:rsidRPr="00877226" w:rsidRDefault="003335BA" w:rsidP="003335B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77226">
        <w:rPr>
          <w:rFonts w:ascii="Times New Roman" w:hAnsi="Times New Roman"/>
          <w:sz w:val="28"/>
          <w:szCs w:val="28"/>
        </w:rPr>
        <w:t xml:space="preserve">2) направление утвержденного отчета об исполнении бюджета города за первый квартал, полугодие и девять месяцев текущего года в </w:t>
      </w:r>
      <w:proofErr w:type="spellStart"/>
      <w:r w:rsidRPr="00877226">
        <w:rPr>
          <w:rFonts w:ascii="Times New Roman" w:hAnsi="Times New Roman"/>
          <w:sz w:val="28"/>
          <w:szCs w:val="28"/>
        </w:rPr>
        <w:t>Канский</w:t>
      </w:r>
      <w:proofErr w:type="spellEnd"/>
      <w:r w:rsidRPr="00877226">
        <w:rPr>
          <w:rFonts w:ascii="Times New Roman" w:hAnsi="Times New Roman"/>
          <w:sz w:val="28"/>
          <w:szCs w:val="28"/>
        </w:rPr>
        <w:t xml:space="preserve"> городской Совет депутатов; </w:t>
      </w:r>
    </w:p>
    <w:p w:rsidR="003335BA" w:rsidRPr="00877226" w:rsidRDefault="003335BA" w:rsidP="003335B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77226">
        <w:rPr>
          <w:rFonts w:ascii="Times New Roman" w:hAnsi="Times New Roman"/>
          <w:sz w:val="28"/>
          <w:szCs w:val="28"/>
        </w:rPr>
        <w:t>3) составление проекта годового отчета об исполнении бюджета за очере</w:t>
      </w:r>
      <w:r w:rsidRPr="00877226">
        <w:rPr>
          <w:rFonts w:ascii="Times New Roman" w:hAnsi="Times New Roman"/>
          <w:sz w:val="28"/>
          <w:szCs w:val="28"/>
        </w:rPr>
        <w:t>д</w:t>
      </w:r>
      <w:r w:rsidRPr="00877226">
        <w:rPr>
          <w:rFonts w:ascii="Times New Roman" w:hAnsi="Times New Roman"/>
          <w:sz w:val="28"/>
          <w:szCs w:val="28"/>
        </w:rPr>
        <w:t>ной финансовый год и предоставление его администрации города</w:t>
      </w:r>
      <w:r>
        <w:rPr>
          <w:rFonts w:ascii="Times New Roman" w:hAnsi="Times New Roman"/>
          <w:sz w:val="28"/>
          <w:szCs w:val="28"/>
        </w:rPr>
        <w:t>,</w:t>
      </w:r>
      <w:r w:rsidRPr="00877226">
        <w:rPr>
          <w:rFonts w:ascii="Times New Roman" w:hAnsi="Times New Roman"/>
          <w:sz w:val="28"/>
          <w:szCs w:val="28"/>
        </w:rPr>
        <w:t xml:space="preserve"> в установле</w:t>
      </w:r>
      <w:r w:rsidRPr="00877226">
        <w:rPr>
          <w:rFonts w:ascii="Times New Roman" w:hAnsi="Times New Roman"/>
          <w:sz w:val="28"/>
          <w:szCs w:val="28"/>
        </w:rPr>
        <w:t>н</w:t>
      </w:r>
      <w:r w:rsidRPr="00877226">
        <w:rPr>
          <w:rFonts w:ascii="Times New Roman" w:hAnsi="Times New Roman"/>
          <w:sz w:val="28"/>
          <w:szCs w:val="28"/>
        </w:rPr>
        <w:t xml:space="preserve">ные бюджетным законодательством сроки, для дальнейшего направления в </w:t>
      </w:r>
      <w:proofErr w:type="spellStart"/>
      <w:r w:rsidRPr="00877226">
        <w:rPr>
          <w:rFonts w:ascii="Times New Roman" w:hAnsi="Times New Roman"/>
          <w:sz w:val="28"/>
          <w:szCs w:val="28"/>
        </w:rPr>
        <w:t>Ка</w:t>
      </w:r>
      <w:r w:rsidRPr="00877226">
        <w:rPr>
          <w:rFonts w:ascii="Times New Roman" w:hAnsi="Times New Roman"/>
          <w:sz w:val="28"/>
          <w:szCs w:val="28"/>
        </w:rPr>
        <w:t>н</w:t>
      </w:r>
      <w:r w:rsidRPr="00877226">
        <w:rPr>
          <w:rFonts w:ascii="Times New Roman" w:hAnsi="Times New Roman"/>
          <w:sz w:val="28"/>
          <w:szCs w:val="28"/>
        </w:rPr>
        <w:t>ский</w:t>
      </w:r>
      <w:proofErr w:type="spellEnd"/>
      <w:r w:rsidRPr="00877226">
        <w:rPr>
          <w:rFonts w:ascii="Times New Roman" w:hAnsi="Times New Roman"/>
          <w:sz w:val="28"/>
          <w:szCs w:val="28"/>
        </w:rPr>
        <w:t xml:space="preserve"> городской Совет депутатов для проведения внешней </w:t>
      </w:r>
      <w:r w:rsidR="004B6F58" w:rsidRPr="00877226">
        <w:rPr>
          <w:rFonts w:ascii="Times New Roman" w:hAnsi="Times New Roman"/>
          <w:sz w:val="28"/>
          <w:szCs w:val="28"/>
        </w:rPr>
        <w:t>проверки и</w:t>
      </w:r>
      <w:r w:rsidRPr="00877226">
        <w:rPr>
          <w:rFonts w:ascii="Times New Roman" w:hAnsi="Times New Roman"/>
          <w:sz w:val="28"/>
          <w:szCs w:val="28"/>
        </w:rPr>
        <w:t xml:space="preserve"> утвержд</w:t>
      </w:r>
      <w:r w:rsidRPr="00877226">
        <w:rPr>
          <w:rFonts w:ascii="Times New Roman" w:hAnsi="Times New Roman"/>
          <w:sz w:val="28"/>
          <w:szCs w:val="28"/>
        </w:rPr>
        <w:t>е</w:t>
      </w:r>
      <w:r w:rsidRPr="00877226">
        <w:rPr>
          <w:rFonts w:ascii="Times New Roman" w:hAnsi="Times New Roman"/>
          <w:sz w:val="28"/>
          <w:szCs w:val="28"/>
        </w:rPr>
        <w:t>ния;</w:t>
      </w:r>
    </w:p>
    <w:p w:rsidR="003335BA" w:rsidRPr="00877226" w:rsidRDefault="003335BA" w:rsidP="003335B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77226">
        <w:rPr>
          <w:rFonts w:ascii="Times New Roman" w:hAnsi="Times New Roman"/>
          <w:sz w:val="28"/>
          <w:szCs w:val="28"/>
        </w:rPr>
        <w:t>4)</w:t>
      </w:r>
      <w:r w:rsidRPr="00877226">
        <w:rPr>
          <w:rFonts w:ascii="Times New Roman" w:hAnsi="Times New Roman"/>
          <w:color w:val="FF6600"/>
          <w:sz w:val="28"/>
          <w:szCs w:val="28"/>
        </w:rPr>
        <w:t xml:space="preserve"> </w:t>
      </w:r>
      <w:r w:rsidRPr="00877226">
        <w:rPr>
          <w:rFonts w:ascii="Times New Roman" w:hAnsi="Times New Roman"/>
          <w:sz w:val="28"/>
          <w:szCs w:val="28"/>
        </w:rPr>
        <w:t xml:space="preserve">составление и представление бюджетной отчетности </w:t>
      </w:r>
      <w:r w:rsidR="004B6F58" w:rsidRPr="00877226">
        <w:rPr>
          <w:rFonts w:ascii="Times New Roman" w:hAnsi="Times New Roman"/>
          <w:sz w:val="28"/>
          <w:szCs w:val="28"/>
        </w:rPr>
        <w:t>города в</w:t>
      </w:r>
      <w:r w:rsidRPr="00877226">
        <w:rPr>
          <w:rFonts w:ascii="Times New Roman" w:hAnsi="Times New Roman"/>
          <w:sz w:val="28"/>
          <w:szCs w:val="28"/>
        </w:rPr>
        <w:t xml:space="preserve"> админ</w:t>
      </w:r>
      <w:r w:rsidRPr="00877226">
        <w:rPr>
          <w:rFonts w:ascii="Times New Roman" w:hAnsi="Times New Roman"/>
          <w:sz w:val="28"/>
          <w:szCs w:val="28"/>
        </w:rPr>
        <w:t>и</w:t>
      </w:r>
      <w:r w:rsidRPr="00877226">
        <w:rPr>
          <w:rFonts w:ascii="Times New Roman" w:hAnsi="Times New Roman"/>
          <w:sz w:val="28"/>
          <w:szCs w:val="28"/>
        </w:rPr>
        <w:t>страцию города и финансовый орган края.</w:t>
      </w:r>
    </w:p>
    <w:p w:rsidR="003335BA" w:rsidRPr="00877226" w:rsidRDefault="003335BA" w:rsidP="003335B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77226">
        <w:rPr>
          <w:rFonts w:ascii="Times New Roman" w:hAnsi="Times New Roman"/>
          <w:sz w:val="28"/>
          <w:szCs w:val="28"/>
        </w:rPr>
        <w:t>3.8. В сфере налогов и сборов:</w:t>
      </w:r>
    </w:p>
    <w:p w:rsidR="003335BA" w:rsidRPr="00877226" w:rsidRDefault="003335BA" w:rsidP="003335B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77226">
        <w:rPr>
          <w:rFonts w:ascii="Times New Roman" w:hAnsi="Times New Roman"/>
          <w:sz w:val="28"/>
          <w:szCs w:val="28"/>
        </w:rPr>
        <w:t>1)  согласование ставок по местным налога и сборам, участие в согласов</w:t>
      </w:r>
      <w:r w:rsidRPr="00877226">
        <w:rPr>
          <w:rFonts w:ascii="Times New Roman" w:hAnsi="Times New Roman"/>
          <w:sz w:val="28"/>
          <w:szCs w:val="28"/>
        </w:rPr>
        <w:t>а</w:t>
      </w:r>
      <w:r w:rsidRPr="00877226">
        <w:rPr>
          <w:rFonts w:ascii="Times New Roman" w:hAnsi="Times New Roman"/>
          <w:sz w:val="28"/>
          <w:szCs w:val="28"/>
        </w:rPr>
        <w:t>нии у</w:t>
      </w:r>
      <w:r w:rsidRPr="00877226">
        <w:rPr>
          <w:rFonts w:ascii="Times New Roman" w:hAnsi="Times New Roman"/>
          <w:sz w:val="28"/>
          <w:szCs w:val="28"/>
        </w:rPr>
        <w:t>с</w:t>
      </w:r>
      <w:r w:rsidRPr="00877226">
        <w:rPr>
          <w:rFonts w:ascii="Times New Roman" w:hAnsi="Times New Roman"/>
          <w:sz w:val="28"/>
          <w:szCs w:val="28"/>
        </w:rPr>
        <w:t>тановления налоговых льгот;</w:t>
      </w:r>
    </w:p>
    <w:p w:rsidR="003335BA" w:rsidRPr="00877226" w:rsidRDefault="003335BA" w:rsidP="003335B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77226">
        <w:rPr>
          <w:rFonts w:ascii="Times New Roman" w:hAnsi="Times New Roman"/>
          <w:sz w:val="28"/>
          <w:szCs w:val="28"/>
        </w:rPr>
        <w:t>2) участие в комиссии о признании безнадежной к взысканию и списание задолженности по налогам и сборам во все уровни бюджетной системы, соглас</w:t>
      </w:r>
      <w:r w:rsidRPr="00877226">
        <w:rPr>
          <w:rFonts w:ascii="Times New Roman" w:hAnsi="Times New Roman"/>
          <w:sz w:val="28"/>
          <w:szCs w:val="28"/>
        </w:rPr>
        <w:t>о</w:t>
      </w:r>
      <w:r w:rsidRPr="00877226">
        <w:rPr>
          <w:rFonts w:ascii="Times New Roman" w:hAnsi="Times New Roman"/>
          <w:sz w:val="28"/>
          <w:szCs w:val="28"/>
        </w:rPr>
        <w:t>вание списания безнадежной к взысканию задо</w:t>
      </w:r>
      <w:r w:rsidRPr="00877226">
        <w:rPr>
          <w:rFonts w:ascii="Times New Roman" w:hAnsi="Times New Roman"/>
          <w:sz w:val="28"/>
          <w:szCs w:val="28"/>
        </w:rPr>
        <w:t>л</w:t>
      </w:r>
      <w:r w:rsidRPr="00877226">
        <w:rPr>
          <w:rFonts w:ascii="Times New Roman" w:hAnsi="Times New Roman"/>
          <w:sz w:val="28"/>
          <w:szCs w:val="28"/>
        </w:rPr>
        <w:t>женности.</w:t>
      </w:r>
    </w:p>
    <w:p w:rsidR="003335BA" w:rsidRPr="00877226" w:rsidRDefault="003335BA" w:rsidP="003335B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77226">
        <w:rPr>
          <w:rFonts w:ascii="Times New Roman" w:hAnsi="Times New Roman"/>
          <w:sz w:val="28"/>
          <w:szCs w:val="28"/>
        </w:rPr>
        <w:lastRenderedPageBreak/>
        <w:t>3.9. В области ответственности за нарушение бюджетного законодательства Ро</w:t>
      </w:r>
      <w:r w:rsidRPr="00877226">
        <w:rPr>
          <w:rFonts w:ascii="Times New Roman" w:hAnsi="Times New Roman"/>
          <w:sz w:val="28"/>
          <w:szCs w:val="28"/>
        </w:rPr>
        <w:t>с</w:t>
      </w:r>
      <w:r w:rsidRPr="00877226">
        <w:rPr>
          <w:rFonts w:ascii="Times New Roman" w:hAnsi="Times New Roman"/>
          <w:sz w:val="28"/>
          <w:szCs w:val="28"/>
        </w:rPr>
        <w:t>сийской Федерации:</w:t>
      </w:r>
    </w:p>
    <w:p w:rsidR="003335BA" w:rsidRPr="00877226" w:rsidRDefault="003335BA" w:rsidP="003335B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77226">
        <w:rPr>
          <w:rFonts w:ascii="Times New Roman" w:hAnsi="Times New Roman"/>
          <w:sz w:val="28"/>
          <w:szCs w:val="28"/>
        </w:rPr>
        <w:t>1) блокировка и отмена блокировки расходов бюджета в пределах полном</w:t>
      </w:r>
      <w:r w:rsidRPr="00877226">
        <w:rPr>
          <w:rFonts w:ascii="Times New Roman" w:hAnsi="Times New Roman"/>
          <w:sz w:val="28"/>
          <w:szCs w:val="28"/>
        </w:rPr>
        <w:t>о</w:t>
      </w:r>
      <w:r w:rsidRPr="00877226">
        <w:rPr>
          <w:rFonts w:ascii="Times New Roman" w:hAnsi="Times New Roman"/>
          <w:sz w:val="28"/>
          <w:szCs w:val="28"/>
        </w:rPr>
        <w:t>чий, установленных Бюджетным кодексом РФ и нормативными правовыми акт</w:t>
      </w:r>
      <w:r w:rsidRPr="00877226">
        <w:rPr>
          <w:rFonts w:ascii="Times New Roman" w:hAnsi="Times New Roman"/>
          <w:sz w:val="28"/>
          <w:szCs w:val="28"/>
        </w:rPr>
        <w:t>а</w:t>
      </w:r>
      <w:r w:rsidRPr="00877226">
        <w:rPr>
          <w:rFonts w:ascii="Times New Roman" w:hAnsi="Times New Roman"/>
          <w:sz w:val="28"/>
          <w:szCs w:val="28"/>
        </w:rPr>
        <w:t>ми г</w:t>
      </w:r>
      <w:r w:rsidRPr="00877226">
        <w:rPr>
          <w:rFonts w:ascii="Times New Roman" w:hAnsi="Times New Roman"/>
          <w:sz w:val="28"/>
          <w:szCs w:val="28"/>
        </w:rPr>
        <w:t>о</w:t>
      </w:r>
      <w:r w:rsidRPr="00877226">
        <w:rPr>
          <w:rFonts w:ascii="Times New Roman" w:hAnsi="Times New Roman"/>
          <w:sz w:val="28"/>
          <w:szCs w:val="28"/>
        </w:rPr>
        <w:t>рода;</w:t>
      </w:r>
    </w:p>
    <w:p w:rsidR="003335BA" w:rsidRPr="00877226" w:rsidRDefault="003335BA" w:rsidP="003335B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77226">
        <w:rPr>
          <w:rFonts w:ascii="Times New Roman" w:hAnsi="Times New Roman"/>
          <w:sz w:val="28"/>
          <w:szCs w:val="28"/>
        </w:rPr>
        <w:t>2) реализация полномочий, установленных бюджетным законодательством, в о</w:t>
      </w:r>
      <w:r w:rsidRPr="00877226">
        <w:rPr>
          <w:rFonts w:ascii="Times New Roman" w:hAnsi="Times New Roman"/>
          <w:sz w:val="28"/>
          <w:szCs w:val="28"/>
        </w:rPr>
        <w:t>б</w:t>
      </w:r>
      <w:r w:rsidRPr="00877226">
        <w:rPr>
          <w:rFonts w:ascii="Times New Roman" w:hAnsi="Times New Roman"/>
          <w:sz w:val="28"/>
          <w:szCs w:val="28"/>
        </w:rPr>
        <w:t>ласти применения мер принуждения:</w:t>
      </w:r>
    </w:p>
    <w:p w:rsidR="003335BA" w:rsidRPr="00877226" w:rsidRDefault="003335BA" w:rsidP="003335B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77226">
        <w:rPr>
          <w:rFonts w:ascii="Times New Roman" w:hAnsi="Times New Roman"/>
          <w:sz w:val="28"/>
          <w:szCs w:val="28"/>
        </w:rPr>
        <w:t>списание в бесспорном порядке суммы бюджетных средств, используемых не по целевому назнач</w:t>
      </w:r>
      <w:r w:rsidRPr="00877226">
        <w:rPr>
          <w:rFonts w:ascii="Times New Roman" w:hAnsi="Times New Roman"/>
          <w:sz w:val="28"/>
          <w:szCs w:val="28"/>
        </w:rPr>
        <w:t>е</w:t>
      </w:r>
      <w:r w:rsidRPr="00877226">
        <w:rPr>
          <w:rFonts w:ascii="Times New Roman" w:hAnsi="Times New Roman"/>
          <w:sz w:val="28"/>
          <w:szCs w:val="28"/>
        </w:rPr>
        <w:t>нию;</w:t>
      </w:r>
    </w:p>
    <w:p w:rsidR="003335BA" w:rsidRPr="00877226" w:rsidRDefault="003335BA" w:rsidP="003335B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77226">
        <w:rPr>
          <w:rFonts w:ascii="Times New Roman" w:hAnsi="Times New Roman"/>
          <w:sz w:val="28"/>
          <w:szCs w:val="28"/>
        </w:rPr>
        <w:t>списание в бесспорном порядке суммы бюджетных средств, подлежащих возврату в бюджет, срок возврата которых истек;</w:t>
      </w:r>
    </w:p>
    <w:p w:rsidR="003335BA" w:rsidRPr="00877226" w:rsidRDefault="003335BA" w:rsidP="003335B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77226">
        <w:rPr>
          <w:rFonts w:ascii="Times New Roman" w:hAnsi="Times New Roman"/>
          <w:sz w:val="28"/>
          <w:szCs w:val="28"/>
        </w:rPr>
        <w:t>списание в бесспорном порядке суммы процентов (платы) за пользование бюджетными средствами, предоставленными на возвратной основе, срок уплаты к</w:t>
      </w:r>
      <w:r w:rsidRPr="00877226">
        <w:rPr>
          <w:rFonts w:ascii="Times New Roman" w:hAnsi="Times New Roman"/>
          <w:sz w:val="28"/>
          <w:szCs w:val="28"/>
        </w:rPr>
        <w:t>о</w:t>
      </w:r>
      <w:r w:rsidRPr="00877226">
        <w:rPr>
          <w:rFonts w:ascii="Times New Roman" w:hAnsi="Times New Roman"/>
          <w:sz w:val="28"/>
          <w:szCs w:val="28"/>
        </w:rPr>
        <w:t>торых наступил;</w:t>
      </w:r>
    </w:p>
    <w:p w:rsidR="003335BA" w:rsidRPr="00877226" w:rsidRDefault="003335BA" w:rsidP="003335B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77226">
        <w:rPr>
          <w:rFonts w:ascii="Times New Roman" w:hAnsi="Times New Roman"/>
          <w:sz w:val="28"/>
          <w:szCs w:val="28"/>
        </w:rPr>
        <w:t>взыскание в бесспорном порядке пени за несвоевременный возврат бю</w:t>
      </w:r>
      <w:r w:rsidRPr="00877226">
        <w:rPr>
          <w:rFonts w:ascii="Times New Roman" w:hAnsi="Times New Roman"/>
          <w:sz w:val="28"/>
          <w:szCs w:val="28"/>
        </w:rPr>
        <w:t>д</w:t>
      </w:r>
      <w:r w:rsidRPr="00877226">
        <w:rPr>
          <w:rFonts w:ascii="Times New Roman" w:hAnsi="Times New Roman"/>
          <w:sz w:val="28"/>
          <w:szCs w:val="28"/>
        </w:rPr>
        <w:t>жетных средств, предоставленных на возвратной основе, просрочку уплаты пр</w:t>
      </w:r>
      <w:r w:rsidRPr="00877226">
        <w:rPr>
          <w:rFonts w:ascii="Times New Roman" w:hAnsi="Times New Roman"/>
          <w:sz w:val="28"/>
          <w:szCs w:val="28"/>
        </w:rPr>
        <w:t>о</w:t>
      </w:r>
      <w:r w:rsidRPr="00877226">
        <w:rPr>
          <w:rFonts w:ascii="Times New Roman" w:hAnsi="Times New Roman"/>
          <w:sz w:val="28"/>
          <w:szCs w:val="28"/>
        </w:rPr>
        <w:t>центов за пользование бюджетными средствами, предоставленными на возвра</w:t>
      </w:r>
      <w:r w:rsidRPr="00877226">
        <w:rPr>
          <w:rFonts w:ascii="Times New Roman" w:hAnsi="Times New Roman"/>
          <w:sz w:val="28"/>
          <w:szCs w:val="28"/>
        </w:rPr>
        <w:t>т</w:t>
      </w:r>
      <w:r w:rsidRPr="00877226">
        <w:rPr>
          <w:rFonts w:ascii="Times New Roman" w:hAnsi="Times New Roman"/>
          <w:sz w:val="28"/>
          <w:szCs w:val="28"/>
        </w:rPr>
        <w:t>ной основе, в размере, определенном законодательством;</w:t>
      </w:r>
    </w:p>
    <w:p w:rsidR="003335BA" w:rsidRPr="00877226" w:rsidRDefault="003335BA" w:rsidP="003335B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77226">
        <w:rPr>
          <w:rFonts w:ascii="Times New Roman" w:hAnsi="Times New Roman"/>
          <w:sz w:val="28"/>
          <w:szCs w:val="28"/>
        </w:rPr>
        <w:t>предупреждение бюджетополучателей о ненадлежащем исполнении бю</w:t>
      </w:r>
      <w:r w:rsidRPr="00877226">
        <w:rPr>
          <w:rFonts w:ascii="Times New Roman" w:hAnsi="Times New Roman"/>
          <w:sz w:val="28"/>
          <w:szCs w:val="28"/>
        </w:rPr>
        <w:t>д</w:t>
      </w:r>
      <w:r w:rsidRPr="00877226">
        <w:rPr>
          <w:rFonts w:ascii="Times New Roman" w:hAnsi="Times New Roman"/>
          <w:sz w:val="28"/>
          <w:szCs w:val="28"/>
        </w:rPr>
        <w:t>жетного процесса;</w:t>
      </w:r>
    </w:p>
    <w:p w:rsidR="003335BA" w:rsidRPr="00877226" w:rsidRDefault="003335BA" w:rsidP="003335B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77226">
        <w:rPr>
          <w:rFonts w:ascii="Times New Roman" w:hAnsi="Times New Roman"/>
          <w:sz w:val="28"/>
          <w:szCs w:val="28"/>
        </w:rPr>
        <w:t>проведение блокировки расходов бюджета;</w:t>
      </w:r>
    </w:p>
    <w:p w:rsidR="003335BA" w:rsidRPr="00877226" w:rsidRDefault="003335BA" w:rsidP="003335B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77226">
        <w:rPr>
          <w:rFonts w:ascii="Times New Roman" w:hAnsi="Times New Roman"/>
          <w:sz w:val="28"/>
          <w:szCs w:val="28"/>
        </w:rPr>
        <w:t>составление протоколов об административных правонарушениях;</w:t>
      </w:r>
    </w:p>
    <w:p w:rsidR="003335BA" w:rsidRPr="00877226" w:rsidRDefault="003335BA" w:rsidP="003335B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77226">
        <w:rPr>
          <w:rFonts w:ascii="Times New Roman" w:hAnsi="Times New Roman"/>
          <w:sz w:val="28"/>
          <w:szCs w:val="28"/>
        </w:rPr>
        <w:t>3) иные меры принуждения к нарушителям бюджетного законодательства в соответствии с действу</w:t>
      </w:r>
      <w:r w:rsidRPr="00877226">
        <w:rPr>
          <w:rFonts w:ascii="Times New Roman" w:hAnsi="Times New Roman"/>
          <w:sz w:val="28"/>
          <w:szCs w:val="28"/>
        </w:rPr>
        <w:t>ю</w:t>
      </w:r>
      <w:r w:rsidRPr="00877226">
        <w:rPr>
          <w:rFonts w:ascii="Times New Roman" w:hAnsi="Times New Roman"/>
          <w:sz w:val="28"/>
          <w:szCs w:val="28"/>
        </w:rPr>
        <w:t>щим законодательством.</w:t>
      </w:r>
    </w:p>
    <w:p w:rsidR="003335BA" w:rsidRPr="00877226" w:rsidRDefault="003335BA" w:rsidP="003335B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877226">
        <w:rPr>
          <w:rFonts w:ascii="Times New Roman" w:hAnsi="Times New Roman"/>
          <w:sz w:val="28"/>
          <w:szCs w:val="28"/>
        </w:rPr>
        <w:t>доведение до сведения главы города информации о выявленных наруш</w:t>
      </w:r>
      <w:r w:rsidRPr="00877226">
        <w:rPr>
          <w:rFonts w:ascii="Times New Roman" w:hAnsi="Times New Roman"/>
          <w:sz w:val="28"/>
          <w:szCs w:val="28"/>
        </w:rPr>
        <w:t>е</w:t>
      </w:r>
      <w:r w:rsidRPr="00877226">
        <w:rPr>
          <w:rFonts w:ascii="Times New Roman" w:hAnsi="Times New Roman"/>
          <w:sz w:val="28"/>
          <w:szCs w:val="28"/>
        </w:rPr>
        <w:t xml:space="preserve">ниях при ревизиях, проверках муниципальных учреждений </w:t>
      </w:r>
      <w:r w:rsidR="004B6F58" w:rsidRPr="00877226">
        <w:rPr>
          <w:rFonts w:ascii="Times New Roman" w:hAnsi="Times New Roman"/>
          <w:sz w:val="28"/>
          <w:szCs w:val="28"/>
        </w:rPr>
        <w:t>и предприятий</w:t>
      </w:r>
      <w:r w:rsidRPr="00877226">
        <w:rPr>
          <w:rFonts w:ascii="Times New Roman" w:hAnsi="Times New Roman"/>
          <w:sz w:val="28"/>
          <w:szCs w:val="28"/>
        </w:rPr>
        <w:t xml:space="preserve"> и предложений по их устранению;</w:t>
      </w:r>
    </w:p>
    <w:p w:rsidR="003335BA" w:rsidRPr="00877226" w:rsidRDefault="003335BA" w:rsidP="003335B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877226">
        <w:rPr>
          <w:rFonts w:ascii="Times New Roman" w:hAnsi="Times New Roman"/>
          <w:sz w:val="28"/>
          <w:szCs w:val="28"/>
        </w:rPr>
        <w:t>контроль за устранением выявленных нарушений, возмещением прич</w:t>
      </w:r>
      <w:r w:rsidRPr="00877226">
        <w:rPr>
          <w:rFonts w:ascii="Times New Roman" w:hAnsi="Times New Roman"/>
          <w:sz w:val="28"/>
          <w:szCs w:val="28"/>
        </w:rPr>
        <w:t>и</w:t>
      </w:r>
      <w:r w:rsidRPr="00877226">
        <w:rPr>
          <w:rFonts w:ascii="Times New Roman" w:hAnsi="Times New Roman"/>
          <w:sz w:val="28"/>
          <w:szCs w:val="28"/>
        </w:rPr>
        <w:t>ненного ущерба.</w:t>
      </w:r>
    </w:p>
    <w:p w:rsidR="003335BA" w:rsidRPr="00877226" w:rsidRDefault="003335BA" w:rsidP="003335B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77226">
        <w:rPr>
          <w:rFonts w:ascii="Times New Roman" w:hAnsi="Times New Roman"/>
          <w:sz w:val="28"/>
          <w:szCs w:val="28"/>
        </w:rPr>
        <w:t>3.10. Иные вопросы:</w:t>
      </w:r>
    </w:p>
    <w:p w:rsidR="003335BA" w:rsidRPr="00877226" w:rsidRDefault="003335BA" w:rsidP="003335B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877226">
        <w:rPr>
          <w:rFonts w:ascii="Times New Roman" w:hAnsi="Times New Roman"/>
          <w:sz w:val="28"/>
          <w:szCs w:val="28"/>
        </w:rPr>
        <w:t>осуществление полномочий по контролю за размещением муниципальн</w:t>
      </w:r>
      <w:r w:rsidRPr="00877226">
        <w:rPr>
          <w:rFonts w:ascii="Times New Roman" w:hAnsi="Times New Roman"/>
          <w:sz w:val="28"/>
          <w:szCs w:val="28"/>
        </w:rPr>
        <w:t>о</w:t>
      </w:r>
      <w:r w:rsidRPr="00877226">
        <w:rPr>
          <w:rFonts w:ascii="Times New Roman" w:hAnsi="Times New Roman"/>
          <w:sz w:val="28"/>
          <w:szCs w:val="28"/>
        </w:rPr>
        <w:t>го зак</w:t>
      </w:r>
      <w:r w:rsidRPr="00877226">
        <w:rPr>
          <w:rFonts w:ascii="Times New Roman" w:hAnsi="Times New Roman"/>
          <w:sz w:val="28"/>
          <w:szCs w:val="28"/>
        </w:rPr>
        <w:t>а</w:t>
      </w:r>
      <w:r w:rsidRPr="00877226">
        <w:rPr>
          <w:rFonts w:ascii="Times New Roman" w:hAnsi="Times New Roman"/>
          <w:sz w:val="28"/>
          <w:szCs w:val="28"/>
        </w:rPr>
        <w:t>за для нужд города в соответствии с действующим законодательством;</w:t>
      </w:r>
    </w:p>
    <w:p w:rsidR="003335BA" w:rsidRPr="00877226" w:rsidRDefault="003335BA" w:rsidP="003335B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877226">
        <w:rPr>
          <w:rFonts w:ascii="Times New Roman" w:hAnsi="Times New Roman"/>
          <w:sz w:val="28"/>
          <w:szCs w:val="28"/>
        </w:rPr>
        <w:t xml:space="preserve">проверка состояния бухгалтерского учета и отчетности </w:t>
      </w:r>
      <w:r w:rsidR="004B6F58" w:rsidRPr="00877226">
        <w:rPr>
          <w:rFonts w:ascii="Times New Roman" w:hAnsi="Times New Roman"/>
          <w:sz w:val="28"/>
          <w:szCs w:val="28"/>
        </w:rPr>
        <w:t>в муниципальных</w:t>
      </w:r>
      <w:r w:rsidRPr="00877226">
        <w:rPr>
          <w:rFonts w:ascii="Times New Roman" w:hAnsi="Times New Roman"/>
          <w:sz w:val="28"/>
          <w:szCs w:val="28"/>
        </w:rPr>
        <w:t xml:space="preserve"> учре</w:t>
      </w:r>
      <w:r w:rsidRPr="00877226">
        <w:rPr>
          <w:rFonts w:ascii="Times New Roman" w:hAnsi="Times New Roman"/>
          <w:sz w:val="28"/>
          <w:szCs w:val="28"/>
        </w:rPr>
        <w:t>ж</w:t>
      </w:r>
      <w:r w:rsidRPr="00877226">
        <w:rPr>
          <w:rFonts w:ascii="Times New Roman" w:hAnsi="Times New Roman"/>
          <w:sz w:val="28"/>
          <w:szCs w:val="28"/>
        </w:rPr>
        <w:t>дениях;</w:t>
      </w:r>
    </w:p>
    <w:p w:rsidR="003335BA" w:rsidRPr="00877226" w:rsidRDefault="003335BA" w:rsidP="003335B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877226">
        <w:rPr>
          <w:rFonts w:ascii="Times New Roman" w:hAnsi="Times New Roman"/>
          <w:sz w:val="28"/>
          <w:szCs w:val="28"/>
        </w:rPr>
        <w:t xml:space="preserve">оказание методической помощи муниципальным учреждениям </w:t>
      </w:r>
      <w:r w:rsidR="004B6F58" w:rsidRPr="00877226">
        <w:rPr>
          <w:rFonts w:ascii="Times New Roman" w:hAnsi="Times New Roman"/>
          <w:sz w:val="28"/>
          <w:szCs w:val="28"/>
        </w:rPr>
        <w:t>и предприятиям</w:t>
      </w:r>
      <w:r w:rsidRPr="00877226">
        <w:rPr>
          <w:rFonts w:ascii="Times New Roman" w:hAnsi="Times New Roman"/>
          <w:sz w:val="28"/>
          <w:szCs w:val="28"/>
        </w:rPr>
        <w:t xml:space="preserve"> по вопросам, вход</w:t>
      </w:r>
      <w:r w:rsidRPr="00877226">
        <w:rPr>
          <w:rFonts w:ascii="Times New Roman" w:hAnsi="Times New Roman"/>
          <w:sz w:val="28"/>
          <w:szCs w:val="28"/>
        </w:rPr>
        <w:t>я</w:t>
      </w:r>
      <w:r w:rsidRPr="00877226">
        <w:rPr>
          <w:rFonts w:ascii="Times New Roman" w:hAnsi="Times New Roman"/>
          <w:sz w:val="28"/>
          <w:szCs w:val="28"/>
        </w:rPr>
        <w:t>щим в компетенцию управления;</w:t>
      </w:r>
    </w:p>
    <w:p w:rsidR="003335BA" w:rsidRPr="00877226" w:rsidRDefault="003335BA" w:rsidP="003335B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877226">
        <w:rPr>
          <w:rFonts w:ascii="Times New Roman" w:hAnsi="Times New Roman"/>
          <w:sz w:val="28"/>
          <w:szCs w:val="28"/>
        </w:rPr>
        <w:t>участие в работе постоянных депутатских комиссий, сессиях Канского городского Совета депутатов по вопросам, входящим в компетенцию управления;</w:t>
      </w:r>
    </w:p>
    <w:p w:rsidR="003335BA" w:rsidRPr="00877226" w:rsidRDefault="003335BA" w:rsidP="003335B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877226">
        <w:rPr>
          <w:rFonts w:ascii="Times New Roman" w:hAnsi="Times New Roman"/>
          <w:sz w:val="28"/>
          <w:szCs w:val="28"/>
        </w:rPr>
        <w:t>организация своевременного рассмотрения предложений, заявлений и жалоб, проведение приема граждан по вопросам, относящимся к компетенции управл</w:t>
      </w:r>
      <w:r w:rsidRPr="00877226">
        <w:rPr>
          <w:rFonts w:ascii="Times New Roman" w:hAnsi="Times New Roman"/>
          <w:sz w:val="28"/>
          <w:szCs w:val="28"/>
        </w:rPr>
        <w:t>е</w:t>
      </w:r>
      <w:r w:rsidRPr="00877226">
        <w:rPr>
          <w:rFonts w:ascii="Times New Roman" w:hAnsi="Times New Roman"/>
          <w:sz w:val="28"/>
          <w:szCs w:val="28"/>
        </w:rPr>
        <w:t>ния;</w:t>
      </w:r>
    </w:p>
    <w:p w:rsidR="003335BA" w:rsidRPr="00877226" w:rsidRDefault="003335BA" w:rsidP="003335B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Pr="00877226">
        <w:rPr>
          <w:rFonts w:ascii="Times New Roman" w:hAnsi="Times New Roman"/>
          <w:sz w:val="28"/>
          <w:szCs w:val="28"/>
        </w:rPr>
        <w:t>проведение совещаний и других мероприятий с главными распорядит</w:t>
      </w:r>
      <w:r w:rsidRPr="00877226">
        <w:rPr>
          <w:rFonts w:ascii="Times New Roman" w:hAnsi="Times New Roman"/>
          <w:sz w:val="28"/>
          <w:szCs w:val="28"/>
        </w:rPr>
        <w:t>е</w:t>
      </w:r>
      <w:r w:rsidRPr="00877226">
        <w:rPr>
          <w:rFonts w:ascii="Times New Roman" w:hAnsi="Times New Roman"/>
          <w:sz w:val="28"/>
          <w:szCs w:val="28"/>
        </w:rPr>
        <w:t>лями (распорядителями), получателями бюджетных средств города по вопросам, отн</w:t>
      </w:r>
      <w:r w:rsidRPr="00877226">
        <w:rPr>
          <w:rFonts w:ascii="Times New Roman" w:hAnsi="Times New Roman"/>
          <w:sz w:val="28"/>
          <w:szCs w:val="28"/>
        </w:rPr>
        <w:t>о</w:t>
      </w:r>
      <w:r w:rsidRPr="00877226">
        <w:rPr>
          <w:rFonts w:ascii="Times New Roman" w:hAnsi="Times New Roman"/>
          <w:sz w:val="28"/>
          <w:szCs w:val="28"/>
        </w:rPr>
        <w:t>сящимся к компетенции управления;</w:t>
      </w:r>
    </w:p>
    <w:p w:rsidR="003335BA" w:rsidRPr="00877226" w:rsidRDefault="003335BA" w:rsidP="003335B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 w:rsidRPr="00877226">
        <w:rPr>
          <w:rFonts w:ascii="Times New Roman" w:hAnsi="Times New Roman"/>
          <w:sz w:val="28"/>
          <w:szCs w:val="28"/>
        </w:rPr>
        <w:t>осуществление бюджетных полномочий главного администратора дох</w:t>
      </w:r>
      <w:r w:rsidRPr="00877226">
        <w:rPr>
          <w:rFonts w:ascii="Times New Roman" w:hAnsi="Times New Roman"/>
          <w:sz w:val="28"/>
          <w:szCs w:val="28"/>
        </w:rPr>
        <w:t>о</w:t>
      </w:r>
      <w:r w:rsidRPr="00877226">
        <w:rPr>
          <w:rFonts w:ascii="Times New Roman" w:hAnsi="Times New Roman"/>
          <w:sz w:val="28"/>
          <w:szCs w:val="28"/>
        </w:rPr>
        <w:t>дов бюджета города, администратора доходов бюджета города, главного админ</w:t>
      </w:r>
      <w:r w:rsidRPr="00877226">
        <w:rPr>
          <w:rFonts w:ascii="Times New Roman" w:hAnsi="Times New Roman"/>
          <w:sz w:val="28"/>
          <w:szCs w:val="28"/>
        </w:rPr>
        <w:t>и</w:t>
      </w:r>
      <w:r w:rsidRPr="00877226">
        <w:rPr>
          <w:rFonts w:ascii="Times New Roman" w:hAnsi="Times New Roman"/>
          <w:sz w:val="28"/>
          <w:szCs w:val="28"/>
        </w:rPr>
        <w:t xml:space="preserve">стратора источников финансирования дефицита бюджета города, главного </w:t>
      </w:r>
      <w:r w:rsidRPr="00877226">
        <w:rPr>
          <w:rFonts w:ascii="Times New Roman" w:hAnsi="Times New Roman"/>
          <w:sz w:val="28"/>
          <w:szCs w:val="28"/>
        </w:rPr>
        <w:lastRenderedPageBreak/>
        <w:t>расп</w:t>
      </w:r>
      <w:r w:rsidRPr="00877226">
        <w:rPr>
          <w:rFonts w:ascii="Times New Roman" w:hAnsi="Times New Roman"/>
          <w:sz w:val="28"/>
          <w:szCs w:val="28"/>
        </w:rPr>
        <w:t>о</w:t>
      </w:r>
      <w:r w:rsidRPr="00877226">
        <w:rPr>
          <w:rFonts w:ascii="Times New Roman" w:hAnsi="Times New Roman"/>
          <w:sz w:val="28"/>
          <w:szCs w:val="28"/>
        </w:rPr>
        <w:t xml:space="preserve">рядителя средств бюджета города, получателя </w:t>
      </w:r>
      <w:r w:rsidR="004B6F58" w:rsidRPr="00877226">
        <w:rPr>
          <w:rFonts w:ascii="Times New Roman" w:hAnsi="Times New Roman"/>
          <w:sz w:val="28"/>
          <w:szCs w:val="28"/>
        </w:rPr>
        <w:t>средств бюджета</w:t>
      </w:r>
      <w:r w:rsidRPr="00877226">
        <w:rPr>
          <w:rFonts w:ascii="Times New Roman" w:hAnsi="Times New Roman"/>
          <w:sz w:val="28"/>
          <w:szCs w:val="28"/>
        </w:rPr>
        <w:t xml:space="preserve"> города в соотве</w:t>
      </w:r>
      <w:r w:rsidRPr="00877226">
        <w:rPr>
          <w:rFonts w:ascii="Times New Roman" w:hAnsi="Times New Roman"/>
          <w:sz w:val="28"/>
          <w:szCs w:val="28"/>
        </w:rPr>
        <w:t>т</w:t>
      </w:r>
      <w:r w:rsidRPr="00877226">
        <w:rPr>
          <w:rFonts w:ascii="Times New Roman" w:hAnsi="Times New Roman"/>
          <w:sz w:val="28"/>
          <w:szCs w:val="28"/>
        </w:rPr>
        <w:t>ствии с действующим законодательством;</w:t>
      </w:r>
    </w:p>
    <w:p w:rsidR="003335BA" w:rsidRPr="00877226" w:rsidRDefault="003335BA" w:rsidP="003335B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</w:t>
      </w:r>
      <w:r w:rsidRPr="00877226">
        <w:rPr>
          <w:rFonts w:ascii="Times New Roman" w:hAnsi="Times New Roman"/>
          <w:sz w:val="28"/>
          <w:szCs w:val="28"/>
        </w:rPr>
        <w:t>взаимодействие с главными администраторами доходов;</w:t>
      </w:r>
    </w:p>
    <w:p w:rsidR="003335BA" w:rsidRPr="00877226" w:rsidRDefault="003335BA" w:rsidP="003335B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</w:t>
      </w:r>
      <w:r w:rsidRPr="00877226">
        <w:rPr>
          <w:rFonts w:ascii="Times New Roman" w:hAnsi="Times New Roman"/>
          <w:sz w:val="28"/>
          <w:szCs w:val="28"/>
        </w:rPr>
        <w:t>обеспечение доступа к информации о деятельности и решениях управл</w:t>
      </w:r>
      <w:r w:rsidRPr="00877226">
        <w:rPr>
          <w:rFonts w:ascii="Times New Roman" w:hAnsi="Times New Roman"/>
          <w:sz w:val="28"/>
          <w:szCs w:val="28"/>
        </w:rPr>
        <w:t>е</w:t>
      </w:r>
      <w:r w:rsidRPr="00877226">
        <w:rPr>
          <w:rFonts w:ascii="Times New Roman" w:hAnsi="Times New Roman"/>
          <w:sz w:val="28"/>
          <w:szCs w:val="28"/>
        </w:rPr>
        <w:t>ния, в у</w:t>
      </w:r>
      <w:r w:rsidRPr="00877226">
        <w:rPr>
          <w:rFonts w:ascii="Times New Roman" w:hAnsi="Times New Roman"/>
          <w:sz w:val="28"/>
          <w:szCs w:val="28"/>
        </w:rPr>
        <w:t>с</w:t>
      </w:r>
      <w:r w:rsidRPr="00877226">
        <w:rPr>
          <w:rFonts w:ascii="Times New Roman" w:hAnsi="Times New Roman"/>
          <w:sz w:val="28"/>
          <w:szCs w:val="28"/>
        </w:rPr>
        <w:t>тановленном порядке;</w:t>
      </w:r>
    </w:p>
    <w:p w:rsidR="003335BA" w:rsidRPr="00877226" w:rsidRDefault="003335BA" w:rsidP="003335B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10) </w:t>
      </w:r>
      <w:r w:rsidRPr="00877226">
        <w:rPr>
          <w:rFonts w:ascii="Times New Roman" w:hAnsi="Times New Roman"/>
          <w:sz w:val="28"/>
          <w:szCs w:val="28"/>
        </w:rPr>
        <w:t>ведение бюджетного, налогового, статистического и прочего учета и с</w:t>
      </w:r>
      <w:r w:rsidRPr="00877226">
        <w:rPr>
          <w:rFonts w:ascii="Times New Roman" w:hAnsi="Times New Roman"/>
          <w:sz w:val="28"/>
          <w:szCs w:val="28"/>
        </w:rPr>
        <w:t>о</w:t>
      </w:r>
      <w:r w:rsidRPr="00877226">
        <w:rPr>
          <w:rFonts w:ascii="Times New Roman" w:hAnsi="Times New Roman"/>
          <w:sz w:val="28"/>
          <w:szCs w:val="28"/>
        </w:rPr>
        <w:t>ставление соответствующей о</w:t>
      </w:r>
      <w:r w:rsidRPr="00877226">
        <w:rPr>
          <w:rFonts w:ascii="Times New Roman" w:hAnsi="Times New Roman"/>
          <w:sz w:val="28"/>
          <w:szCs w:val="28"/>
        </w:rPr>
        <w:t>т</w:t>
      </w:r>
      <w:r w:rsidRPr="00877226">
        <w:rPr>
          <w:rFonts w:ascii="Times New Roman" w:hAnsi="Times New Roman"/>
          <w:sz w:val="28"/>
          <w:szCs w:val="28"/>
        </w:rPr>
        <w:t>четности по учреждению;</w:t>
      </w:r>
    </w:p>
    <w:p w:rsidR="003335BA" w:rsidRPr="00877226" w:rsidRDefault="003335BA" w:rsidP="003335B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11) </w:t>
      </w:r>
      <w:r w:rsidRPr="00877226">
        <w:rPr>
          <w:rFonts w:ascii="Times New Roman" w:hAnsi="Times New Roman"/>
          <w:sz w:val="28"/>
          <w:szCs w:val="28"/>
        </w:rPr>
        <w:t>установление порядка составления, утверждения и ведения бюджетных смет у</w:t>
      </w:r>
      <w:r w:rsidRPr="00877226">
        <w:rPr>
          <w:rFonts w:ascii="Times New Roman" w:hAnsi="Times New Roman"/>
          <w:sz w:val="28"/>
          <w:szCs w:val="28"/>
        </w:rPr>
        <w:t>ч</w:t>
      </w:r>
      <w:r w:rsidRPr="00877226">
        <w:rPr>
          <w:rFonts w:ascii="Times New Roman" w:hAnsi="Times New Roman"/>
          <w:sz w:val="28"/>
          <w:szCs w:val="28"/>
        </w:rPr>
        <w:t>реждения;</w:t>
      </w:r>
    </w:p>
    <w:p w:rsidR="003335BA" w:rsidRPr="00877226" w:rsidRDefault="003335BA" w:rsidP="003335B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12) </w:t>
      </w:r>
      <w:r w:rsidRPr="00877226">
        <w:rPr>
          <w:rFonts w:ascii="Times New Roman" w:hAnsi="Times New Roman"/>
          <w:sz w:val="28"/>
          <w:szCs w:val="28"/>
        </w:rPr>
        <w:t>обеспечение защиты сведений, составляющих государственную тайну, и иной информации в соответс</w:t>
      </w:r>
      <w:r w:rsidRPr="00877226">
        <w:rPr>
          <w:rFonts w:ascii="Times New Roman" w:hAnsi="Times New Roman"/>
          <w:sz w:val="28"/>
          <w:szCs w:val="28"/>
        </w:rPr>
        <w:t>т</w:t>
      </w:r>
      <w:r w:rsidRPr="00877226">
        <w:rPr>
          <w:rFonts w:ascii="Times New Roman" w:hAnsi="Times New Roman"/>
          <w:sz w:val="28"/>
          <w:szCs w:val="28"/>
        </w:rPr>
        <w:t>вии с действующим законодательством;</w:t>
      </w:r>
    </w:p>
    <w:p w:rsidR="003335BA" w:rsidRPr="00877226" w:rsidRDefault="003335BA" w:rsidP="003335B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13) </w:t>
      </w:r>
      <w:r w:rsidRPr="00877226">
        <w:rPr>
          <w:rFonts w:ascii="Times New Roman" w:hAnsi="Times New Roman"/>
          <w:sz w:val="28"/>
          <w:szCs w:val="28"/>
        </w:rPr>
        <w:t>организация хранения, комплектования, учета и использования архи</w:t>
      </w:r>
      <w:r w:rsidRPr="00877226">
        <w:rPr>
          <w:rFonts w:ascii="Times New Roman" w:hAnsi="Times New Roman"/>
          <w:sz w:val="28"/>
          <w:szCs w:val="28"/>
        </w:rPr>
        <w:t>в</w:t>
      </w:r>
      <w:r w:rsidRPr="00877226">
        <w:rPr>
          <w:rFonts w:ascii="Times New Roman" w:hAnsi="Times New Roman"/>
          <w:sz w:val="28"/>
          <w:szCs w:val="28"/>
        </w:rPr>
        <w:t xml:space="preserve">ных </w:t>
      </w:r>
      <w:r w:rsidR="004B6F58" w:rsidRPr="00877226">
        <w:rPr>
          <w:rFonts w:ascii="Times New Roman" w:hAnsi="Times New Roman"/>
          <w:sz w:val="28"/>
          <w:szCs w:val="28"/>
        </w:rPr>
        <w:t>документов управления</w:t>
      </w:r>
      <w:r w:rsidRPr="00877226">
        <w:rPr>
          <w:rFonts w:ascii="Times New Roman" w:hAnsi="Times New Roman"/>
          <w:sz w:val="28"/>
          <w:szCs w:val="28"/>
        </w:rPr>
        <w:t>;</w:t>
      </w:r>
    </w:p>
    <w:p w:rsidR="003335BA" w:rsidRPr="00877226" w:rsidRDefault="003335BA" w:rsidP="003335B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14) </w:t>
      </w:r>
      <w:r w:rsidRPr="00877226">
        <w:rPr>
          <w:rFonts w:ascii="Times New Roman" w:hAnsi="Times New Roman"/>
          <w:sz w:val="28"/>
          <w:szCs w:val="28"/>
        </w:rPr>
        <w:t>организация и обеспечение мероприятий по гражданской обороне и п</w:t>
      </w:r>
      <w:r w:rsidRPr="00877226">
        <w:rPr>
          <w:rFonts w:ascii="Times New Roman" w:hAnsi="Times New Roman"/>
          <w:sz w:val="28"/>
          <w:szCs w:val="28"/>
        </w:rPr>
        <w:t>о</w:t>
      </w:r>
      <w:r w:rsidRPr="00877226">
        <w:rPr>
          <w:rFonts w:ascii="Times New Roman" w:hAnsi="Times New Roman"/>
          <w:sz w:val="28"/>
          <w:szCs w:val="28"/>
        </w:rPr>
        <w:t xml:space="preserve">жарной </w:t>
      </w:r>
      <w:r w:rsidR="004B6F58" w:rsidRPr="00877226">
        <w:rPr>
          <w:rFonts w:ascii="Times New Roman" w:hAnsi="Times New Roman"/>
          <w:sz w:val="28"/>
          <w:szCs w:val="28"/>
        </w:rPr>
        <w:t>безопасности в</w:t>
      </w:r>
      <w:r w:rsidRPr="00877226">
        <w:rPr>
          <w:rFonts w:ascii="Times New Roman" w:hAnsi="Times New Roman"/>
          <w:sz w:val="28"/>
          <w:szCs w:val="28"/>
        </w:rPr>
        <w:t xml:space="preserve"> упра</w:t>
      </w:r>
      <w:r w:rsidRPr="00877226">
        <w:rPr>
          <w:rFonts w:ascii="Times New Roman" w:hAnsi="Times New Roman"/>
          <w:sz w:val="28"/>
          <w:szCs w:val="28"/>
        </w:rPr>
        <w:t>в</w:t>
      </w:r>
      <w:r w:rsidRPr="00877226">
        <w:rPr>
          <w:rFonts w:ascii="Times New Roman" w:hAnsi="Times New Roman"/>
          <w:sz w:val="28"/>
          <w:szCs w:val="28"/>
        </w:rPr>
        <w:t>лении;</w:t>
      </w:r>
    </w:p>
    <w:p w:rsidR="003335BA" w:rsidRPr="00877226" w:rsidRDefault="003335BA" w:rsidP="003335B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15) </w:t>
      </w:r>
      <w:r w:rsidRPr="00877226">
        <w:rPr>
          <w:rFonts w:ascii="Times New Roman" w:hAnsi="Times New Roman"/>
          <w:sz w:val="28"/>
          <w:szCs w:val="28"/>
        </w:rPr>
        <w:t>осуществление иных полномочий в соответствии с действующим зак</w:t>
      </w:r>
      <w:r w:rsidRPr="00877226">
        <w:rPr>
          <w:rFonts w:ascii="Times New Roman" w:hAnsi="Times New Roman"/>
          <w:sz w:val="28"/>
          <w:szCs w:val="28"/>
        </w:rPr>
        <w:t>о</w:t>
      </w:r>
      <w:r w:rsidRPr="00877226">
        <w:rPr>
          <w:rFonts w:ascii="Times New Roman" w:hAnsi="Times New Roman"/>
          <w:sz w:val="28"/>
          <w:szCs w:val="28"/>
        </w:rPr>
        <w:t>нодательс</w:t>
      </w:r>
      <w:r w:rsidRPr="00877226">
        <w:rPr>
          <w:rFonts w:ascii="Times New Roman" w:hAnsi="Times New Roman"/>
          <w:sz w:val="28"/>
          <w:szCs w:val="28"/>
        </w:rPr>
        <w:t>т</w:t>
      </w:r>
      <w:r w:rsidRPr="00877226">
        <w:rPr>
          <w:rFonts w:ascii="Times New Roman" w:hAnsi="Times New Roman"/>
          <w:sz w:val="28"/>
          <w:szCs w:val="28"/>
        </w:rPr>
        <w:t>вом.</w:t>
      </w:r>
    </w:p>
    <w:p w:rsidR="003335BA" w:rsidRPr="00877226" w:rsidRDefault="003335BA" w:rsidP="003335B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335BA" w:rsidRPr="00877226" w:rsidRDefault="003335BA" w:rsidP="003335B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77226">
        <w:rPr>
          <w:rFonts w:ascii="Times New Roman" w:hAnsi="Times New Roman"/>
          <w:sz w:val="28"/>
          <w:szCs w:val="28"/>
        </w:rPr>
        <w:t>4. ПРАВА УПРАВЛЕНИЯ</w:t>
      </w:r>
    </w:p>
    <w:p w:rsidR="003335BA" w:rsidRPr="00877226" w:rsidRDefault="003335BA" w:rsidP="003335B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335BA" w:rsidRPr="00877226" w:rsidRDefault="003335BA" w:rsidP="003335B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77226">
        <w:rPr>
          <w:rFonts w:ascii="Times New Roman" w:hAnsi="Times New Roman"/>
          <w:sz w:val="28"/>
          <w:szCs w:val="28"/>
        </w:rPr>
        <w:t>4.1. Получение от администрации города и ее функциональных подраздел</w:t>
      </w:r>
      <w:r w:rsidRPr="00877226">
        <w:rPr>
          <w:rFonts w:ascii="Times New Roman" w:hAnsi="Times New Roman"/>
          <w:sz w:val="28"/>
          <w:szCs w:val="28"/>
        </w:rPr>
        <w:t>е</w:t>
      </w:r>
      <w:r w:rsidRPr="00877226">
        <w:rPr>
          <w:rFonts w:ascii="Times New Roman" w:hAnsi="Times New Roman"/>
          <w:sz w:val="28"/>
          <w:szCs w:val="28"/>
        </w:rPr>
        <w:t>ний, предприятий, учреждений и организаций материалов, необходимых для с</w:t>
      </w:r>
      <w:r w:rsidRPr="00877226">
        <w:rPr>
          <w:rFonts w:ascii="Times New Roman" w:hAnsi="Times New Roman"/>
          <w:sz w:val="28"/>
          <w:szCs w:val="28"/>
        </w:rPr>
        <w:t>о</w:t>
      </w:r>
      <w:r w:rsidRPr="00877226">
        <w:rPr>
          <w:rFonts w:ascii="Times New Roman" w:hAnsi="Times New Roman"/>
          <w:sz w:val="28"/>
          <w:szCs w:val="28"/>
        </w:rPr>
        <w:t>ставл</w:t>
      </w:r>
      <w:r w:rsidRPr="00877226">
        <w:rPr>
          <w:rFonts w:ascii="Times New Roman" w:hAnsi="Times New Roman"/>
          <w:sz w:val="28"/>
          <w:szCs w:val="28"/>
        </w:rPr>
        <w:t>е</w:t>
      </w:r>
      <w:r w:rsidRPr="00877226">
        <w:rPr>
          <w:rFonts w:ascii="Times New Roman" w:hAnsi="Times New Roman"/>
          <w:sz w:val="28"/>
          <w:szCs w:val="28"/>
        </w:rPr>
        <w:t>ния проекта бюджета города.</w:t>
      </w:r>
    </w:p>
    <w:p w:rsidR="003335BA" w:rsidRPr="00877226" w:rsidRDefault="003335BA" w:rsidP="003335B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77226">
        <w:rPr>
          <w:rFonts w:ascii="Times New Roman" w:hAnsi="Times New Roman"/>
          <w:sz w:val="28"/>
          <w:szCs w:val="28"/>
        </w:rPr>
        <w:t>4.2. Получение от налогового органа информации о поступлении налоговых и неналоговых доходов, наличии недоимки и отсроченных платежей, консульт</w:t>
      </w:r>
      <w:r w:rsidRPr="00877226">
        <w:rPr>
          <w:rFonts w:ascii="Times New Roman" w:hAnsi="Times New Roman"/>
          <w:sz w:val="28"/>
          <w:szCs w:val="28"/>
        </w:rPr>
        <w:t>а</w:t>
      </w:r>
      <w:r w:rsidRPr="00877226">
        <w:rPr>
          <w:rFonts w:ascii="Times New Roman" w:hAnsi="Times New Roman"/>
          <w:sz w:val="28"/>
          <w:szCs w:val="28"/>
        </w:rPr>
        <w:t>ций и другой информации в соответствии с дейс</w:t>
      </w:r>
      <w:r w:rsidRPr="00877226">
        <w:rPr>
          <w:rFonts w:ascii="Times New Roman" w:hAnsi="Times New Roman"/>
          <w:sz w:val="28"/>
          <w:szCs w:val="28"/>
        </w:rPr>
        <w:t>т</w:t>
      </w:r>
      <w:r w:rsidRPr="00877226">
        <w:rPr>
          <w:rFonts w:ascii="Times New Roman" w:hAnsi="Times New Roman"/>
          <w:sz w:val="28"/>
          <w:szCs w:val="28"/>
        </w:rPr>
        <w:t>вующим законодательством.</w:t>
      </w:r>
    </w:p>
    <w:p w:rsidR="003335BA" w:rsidRPr="00877226" w:rsidRDefault="003335BA" w:rsidP="003335B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77226">
        <w:rPr>
          <w:rFonts w:ascii="Times New Roman" w:hAnsi="Times New Roman"/>
          <w:sz w:val="28"/>
          <w:szCs w:val="28"/>
        </w:rPr>
        <w:t xml:space="preserve">4.3. Получение от финансового </w:t>
      </w:r>
      <w:r w:rsidR="004B6F58" w:rsidRPr="00877226">
        <w:rPr>
          <w:rFonts w:ascii="Times New Roman" w:hAnsi="Times New Roman"/>
          <w:sz w:val="28"/>
          <w:szCs w:val="28"/>
        </w:rPr>
        <w:t>органа края</w:t>
      </w:r>
      <w:r w:rsidRPr="00877226">
        <w:rPr>
          <w:rFonts w:ascii="Times New Roman" w:hAnsi="Times New Roman"/>
          <w:sz w:val="28"/>
          <w:szCs w:val="28"/>
        </w:rPr>
        <w:t xml:space="preserve"> прогнозных данных проекта бюджета на очередной финансовый год и плановый период, другой информации, необходимой для составления и исполнения бю</w:t>
      </w:r>
      <w:r w:rsidRPr="00877226">
        <w:rPr>
          <w:rFonts w:ascii="Times New Roman" w:hAnsi="Times New Roman"/>
          <w:sz w:val="28"/>
          <w:szCs w:val="28"/>
        </w:rPr>
        <w:t>д</w:t>
      </w:r>
      <w:r w:rsidRPr="00877226">
        <w:rPr>
          <w:rFonts w:ascii="Times New Roman" w:hAnsi="Times New Roman"/>
          <w:sz w:val="28"/>
          <w:szCs w:val="28"/>
        </w:rPr>
        <w:t>жета.</w:t>
      </w:r>
    </w:p>
    <w:p w:rsidR="003335BA" w:rsidRPr="00877226" w:rsidRDefault="003335BA" w:rsidP="003335B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77226">
        <w:rPr>
          <w:rFonts w:ascii="Times New Roman" w:hAnsi="Times New Roman"/>
          <w:sz w:val="28"/>
          <w:szCs w:val="28"/>
        </w:rPr>
        <w:t>4.4. Открытие (закрытие) лицевых счетов в органах казначейства, и иных счетов в соответствии с действующим законодательством по исполнению бюдж</w:t>
      </w:r>
      <w:r w:rsidRPr="00877226">
        <w:rPr>
          <w:rFonts w:ascii="Times New Roman" w:hAnsi="Times New Roman"/>
          <w:sz w:val="28"/>
          <w:szCs w:val="28"/>
        </w:rPr>
        <w:t>е</w:t>
      </w:r>
      <w:r w:rsidRPr="00877226">
        <w:rPr>
          <w:rFonts w:ascii="Times New Roman" w:hAnsi="Times New Roman"/>
          <w:sz w:val="28"/>
          <w:szCs w:val="28"/>
        </w:rPr>
        <w:t>та города и для учреждения.</w:t>
      </w:r>
    </w:p>
    <w:p w:rsidR="003335BA" w:rsidRPr="00877226" w:rsidRDefault="003335BA" w:rsidP="003335B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77226">
        <w:rPr>
          <w:rFonts w:ascii="Times New Roman" w:hAnsi="Times New Roman"/>
          <w:sz w:val="28"/>
          <w:szCs w:val="28"/>
        </w:rPr>
        <w:t>4.5. Получение от кредитных организаций, органов казначейства сведений об операциях с бюджетными средствами, остатках на счетах бюджета.</w:t>
      </w:r>
    </w:p>
    <w:p w:rsidR="003335BA" w:rsidRPr="00877226" w:rsidRDefault="003335BA" w:rsidP="003335B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77226">
        <w:rPr>
          <w:rFonts w:ascii="Times New Roman" w:hAnsi="Times New Roman"/>
          <w:sz w:val="28"/>
          <w:szCs w:val="28"/>
        </w:rPr>
        <w:t>4.6. Получение при проверках и ревизиях от предприятий, учреждений и о</w:t>
      </w:r>
      <w:r w:rsidRPr="00877226">
        <w:rPr>
          <w:rFonts w:ascii="Times New Roman" w:hAnsi="Times New Roman"/>
          <w:sz w:val="28"/>
          <w:szCs w:val="28"/>
        </w:rPr>
        <w:t>р</w:t>
      </w:r>
      <w:r w:rsidRPr="00877226">
        <w:rPr>
          <w:rFonts w:ascii="Times New Roman" w:hAnsi="Times New Roman"/>
          <w:sz w:val="28"/>
          <w:szCs w:val="28"/>
        </w:rPr>
        <w:t>ган</w:t>
      </w:r>
      <w:r w:rsidRPr="00877226">
        <w:rPr>
          <w:rFonts w:ascii="Times New Roman" w:hAnsi="Times New Roman"/>
          <w:sz w:val="28"/>
          <w:szCs w:val="28"/>
        </w:rPr>
        <w:t>и</w:t>
      </w:r>
      <w:r w:rsidRPr="00877226">
        <w:rPr>
          <w:rFonts w:ascii="Times New Roman" w:hAnsi="Times New Roman"/>
          <w:sz w:val="28"/>
          <w:szCs w:val="28"/>
        </w:rPr>
        <w:t>заций необходимых сведений, копий документов и письменных объяснений, внесение предложений о привлечении к ответственности виновных лиц, напра</w:t>
      </w:r>
      <w:r w:rsidRPr="00877226">
        <w:rPr>
          <w:rFonts w:ascii="Times New Roman" w:hAnsi="Times New Roman"/>
          <w:sz w:val="28"/>
          <w:szCs w:val="28"/>
        </w:rPr>
        <w:t>в</w:t>
      </w:r>
      <w:r w:rsidRPr="00877226">
        <w:rPr>
          <w:rFonts w:ascii="Times New Roman" w:hAnsi="Times New Roman"/>
          <w:sz w:val="28"/>
          <w:szCs w:val="28"/>
        </w:rPr>
        <w:t>ление указаний об устранении нарушений.</w:t>
      </w:r>
    </w:p>
    <w:p w:rsidR="003335BA" w:rsidRPr="00877226" w:rsidRDefault="003335BA" w:rsidP="003335B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77226">
        <w:rPr>
          <w:rFonts w:ascii="Times New Roman" w:hAnsi="Times New Roman"/>
          <w:sz w:val="28"/>
          <w:szCs w:val="28"/>
        </w:rPr>
        <w:t>4.7. Привлечение для участия в проведении ревизий и проверок специал</w:t>
      </w:r>
      <w:r w:rsidRPr="00877226">
        <w:rPr>
          <w:rFonts w:ascii="Times New Roman" w:hAnsi="Times New Roman"/>
          <w:sz w:val="28"/>
          <w:szCs w:val="28"/>
        </w:rPr>
        <w:t>и</w:t>
      </w:r>
      <w:r w:rsidRPr="00877226">
        <w:rPr>
          <w:rFonts w:ascii="Times New Roman" w:hAnsi="Times New Roman"/>
          <w:sz w:val="28"/>
          <w:szCs w:val="28"/>
        </w:rPr>
        <w:t>стов отраслевых управлений, отделов администрации города и других организ</w:t>
      </w:r>
      <w:r w:rsidRPr="00877226">
        <w:rPr>
          <w:rFonts w:ascii="Times New Roman" w:hAnsi="Times New Roman"/>
          <w:sz w:val="28"/>
          <w:szCs w:val="28"/>
        </w:rPr>
        <w:t>а</w:t>
      </w:r>
      <w:r w:rsidRPr="00877226">
        <w:rPr>
          <w:rFonts w:ascii="Times New Roman" w:hAnsi="Times New Roman"/>
          <w:sz w:val="28"/>
          <w:szCs w:val="28"/>
        </w:rPr>
        <w:t>ций.</w:t>
      </w:r>
    </w:p>
    <w:p w:rsidR="003335BA" w:rsidRPr="00877226" w:rsidRDefault="003335BA" w:rsidP="003335B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77226">
        <w:rPr>
          <w:rFonts w:ascii="Times New Roman" w:hAnsi="Times New Roman"/>
          <w:sz w:val="28"/>
          <w:szCs w:val="28"/>
        </w:rPr>
        <w:t>4.8. Определение порядка и сроков сдачи отчетов об использовании средств бюджета и других свед</w:t>
      </w:r>
      <w:r w:rsidRPr="00877226">
        <w:rPr>
          <w:rFonts w:ascii="Times New Roman" w:hAnsi="Times New Roman"/>
          <w:sz w:val="28"/>
          <w:szCs w:val="28"/>
        </w:rPr>
        <w:t>е</w:t>
      </w:r>
      <w:r w:rsidRPr="00877226">
        <w:rPr>
          <w:rFonts w:ascii="Times New Roman" w:hAnsi="Times New Roman"/>
          <w:sz w:val="28"/>
          <w:szCs w:val="28"/>
        </w:rPr>
        <w:t>ний для главных распорядителей средств.</w:t>
      </w:r>
    </w:p>
    <w:p w:rsidR="003335BA" w:rsidRPr="00877226" w:rsidRDefault="003335BA" w:rsidP="003335B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77226">
        <w:rPr>
          <w:rFonts w:ascii="Times New Roman" w:hAnsi="Times New Roman"/>
          <w:sz w:val="28"/>
          <w:szCs w:val="28"/>
        </w:rPr>
        <w:t>4.9. Рассмотрение предложений главных распорядителей средств по пер</w:t>
      </w:r>
      <w:r w:rsidRPr="00877226">
        <w:rPr>
          <w:rFonts w:ascii="Times New Roman" w:hAnsi="Times New Roman"/>
          <w:sz w:val="28"/>
          <w:szCs w:val="28"/>
        </w:rPr>
        <w:t>е</w:t>
      </w:r>
      <w:r w:rsidRPr="00877226">
        <w:rPr>
          <w:rFonts w:ascii="Times New Roman" w:hAnsi="Times New Roman"/>
          <w:sz w:val="28"/>
          <w:szCs w:val="28"/>
        </w:rPr>
        <w:t>мещению бюджетных асси</w:t>
      </w:r>
      <w:r w:rsidRPr="00877226">
        <w:rPr>
          <w:rFonts w:ascii="Times New Roman" w:hAnsi="Times New Roman"/>
          <w:sz w:val="28"/>
          <w:szCs w:val="28"/>
        </w:rPr>
        <w:t>г</w:t>
      </w:r>
      <w:r w:rsidRPr="00877226">
        <w:rPr>
          <w:rFonts w:ascii="Times New Roman" w:hAnsi="Times New Roman"/>
          <w:sz w:val="28"/>
          <w:szCs w:val="28"/>
        </w:rPr>
        <w:t>нований.</w:t>
      </w:r>
    </w:p>
    <w:p w:rsidR="003335BA" w:rsidRPr="00877226" w:rsidRDefault="003335BA" w:rsidP="003335B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77226">
        <w:rPr>
          <w:rFonts w:ascii="Times New Roman" w:hAnsi="Times New Roman"/>
          <w:sz w:val="28"/>
          <w:szCs w:val="28"/>
        </w:rPr>
        <w:t>4.10. Принятие решения о введении и отмене блокировки расходов при наличии оснований, предусмотренных законодательством и правовыми актами о</w:t>
      </w:r>
      <w:r w:rsidRPr="00877226">
        <w:rPr>
          <w:rFonts w:ascii="Times New Roman" w:hAnsi="Times New Roman"/>
          <w:sz w:val="28"/>
          <w:szCs w:val="28"/>
        </w:rPr>
        <w:t>р</w:t>
      </w:r>
      <w:r w:rsidRPr="00877226">
        <w:rPr>
          <w:rFonts w:ascii="Times New Roman" w:hAnsi="Times New Roman"/>
          <w:sz w:val="28"/>
          <w:szCs w:val="28"/>
        </w:rPr>
        <w:t>ганов власти города.</w:t>
      </w:r>
    </w:p>
    <w:p w:rsidR="003335BA" w:rsidRPr="00877226" w:rsidRDefault="003335BA" w:rsidP="003335B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77226">
        <w:rPr>
          <w:rFonts w:ascii="Times New Roman" w:hAnsi="Times New Roman"/>
          <w:sz w:val="28"/>
          <w:szCs w:val="28"/>
        </w:rPr>
        <w:lastRenderedPageBreak/>
        <w:t>4.11. Проведение ревизий и проверок муниципальных учреждений, пре</w:t>
      </w:r>
      <w:r w:rsidRPr="00877226">
        <w:rPr>
          <w:rFonts w:ascii="Times New Roman" w:hAnsi="Times New Roman"/>
          <w:sz w:val="28"/>
          <w:szCs w:val="28"/>
        </w:rPr>
        <w:t>д</w:t>
      </w:r>
      <w:r w:rsidRPr="00877226">
        <w:rPr>
          <w:rFonts w:ascii="Times New Roman" w:hAnsi="Times New Roman"/>
          <w:sz w:val="28"/>
          <w:szCs w:val="28"/>
        </w:rPr>
        <w:t>приятий.</w:t>
      </w:r>
    </w:p>
    <w:p w:rsidR="003335BA" w:rsidRPr="00877226" w:rsidRDefault="003335BA" w:rsidP="003335B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77226">
        <w:rPr>
          <w:rFonts w:ascii="Times New Roman" w:hAnsi="Times New Roman"/>
          <w:sz w:val="28"/>
          <w:szCs w:val="28"/>
        </w:rPr>
        <w:t>4.12. Согласование проектов решений и распоряжений администрации г</w:t>
      </w:r>
      <w:r w:rsidRPr="00877226">
        <w:rPr>
          <w:rFonts w:ascii="Times New Roman" w:hAnsi="Times New Roman"/>
          <w:sz w:val="28"/>
          <w:szCs w:val="28"/>
        </w:rPr>
        <w:t>о</w:t>
      </w:r>
      <w:r w:rsidRPr="00877226">
        <w:rPr>
          <w:rFonts w:ascii="Times New Roman" w:hAnsi="Times New Roman"/>
          <w:sz w:val="28"/>
          <w:szCs w:val="28"/>
        </w:rPr>
        <w:t>рода Канска по вопросам, входящим в компетенцию управления.</w:t>
      </w:r>
    </w:p>
    <w:p w:rsidR="003335BA" w:rsidRPr="00877226" w:rsidRDefault="003335BA" w:rsidP="003335B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77226">
        <w:rPr>
          <w:rFonts w:ascii="Times New Roman" w:hAnsi="Times New Roman"/>
          <w:sz w:val="28"/>
          <w:szCs w:val="28"/>
        </w:rPr>
        <w:t xml:space="preserve">4.13. Выдача разрешений главным распорядителям бюджетных средств на открытие </w:t>
      </w:r>
      <w:bookmarkStart w:id="0" w:name="_GoBack"/>
      <w:bookmarkEnd w:id="0"/>
      <w:r w:rsidR="004B6F58" w:rsidRPr="00877226">
        <w:rPr>
          <w:rFonts w:ascii="Times New Roman" w:hAnsi="Times New Roman"/>
          <w:sz w:val="28"/>
          <w:szCs w:val="28"/>
        </w:rPr>
        <w:t>счетов в</w:t>
      </w:r>
      <w:r w:rsidRPr="00877226">
        <w:rPr>
          <w:rFonts w:ascii="Times New Roman" w:hAnsi="Times New Roman"/>
          <w:sz w:val="28"/>
          <w:szCs w:val="28"/>
        </w:rPr>
        <w:t xml:space="preserve"> учрежд</w:t>
      </w:r>
      <w:r w:rsidRPr="00877226">
        <w:rPr>
          <w:rFonts w:ascii="Times New Roman" w:hAnsi="Times New Roman"/>
          <w:sz w:val="28"/>
          <w:szCs w:val="28"/>
        </w:rPr>
        <w:t>е</w:t>
      </w:r>
      <w:r w:rsidRPr="00877226">
        <w:rPr>
          <w:rFonts w:ascii="Times New Roman" w:hAnsi="Times New Roman"/>
          <w:sz w:val="28"/>
          <w:szCs w:val="28"/>
        </w:rPr>
        <w:t>ниях Центробанка России в установленном порядке.</w:t>
      </w:r>
    </w:p>
    <w:p w:rsidR="003335BA" w:rsidRPr="00877226" w:rsidRDefault="003335BA" w:rsidP="003335B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77226">
        <w:rPr>
          <w:rFonts w:ascii="Times New Roman" w:hAnsi="Times New Roman"/>
          <w:sz w:val="28"/>
          <w:szCs w:val="28"/>
        </w:rPr>
        <w:t>4.14. Подготовка документов для юридической службы администрации г</w:t>
      </w:r>
      <w:r w:rsidRPr="00877226">
        <w:rPr>
          <w:rFonts w:ascii="Times New Roman" w:hAnsi="Times New Roman"/>
          <w:sz w:val="28"/>
          <w:szCs w:val="28"/>
        </w:rPr>
        <w:t>о</w:t>
      </w:r>
      <w:r w:rsidRPr="00877226">
        <w:rPr>
          <w:rFonts w:ascii="Times New Roman" w:hAnsi="Times New Roman"/>
          <w:sz w:val="28"/>
          <w:szCs w:val="28"/>
        </w:rPr>
        <w:t>рода с целью предъявления исков в суд по основаниям, установленным действ</w:t>
      </w:r>
      <w:r w:rsidRPr="00877226">
        <w:rPr>
          <w:rFonts w:ascii="Times New Roman" w:hAnsi="Times New Roman"/>
          <w:sz w:val="28"/>
          <w:szCs w:val="28"/>
        </w:rPr>
        <w:t>у</w:t>
      </w:r>
      <w:r w:rsidRPr="00877226">
        <w:rPr>
          <w:rFonts w:ascii="Times New Roman" w:hAnsi="Times New Roman"/>
          <w:sz w:val="28"/>
          <w:szCs w:val="28"/>
        </w:rPr>
        <w:t>ющим законодательством.</w:t>
      </w:r>
    </w:p>
    <w:p w:rsidR="003335BA" w:rsidRPr="00877226" w:rsidRDefault="003335BA" w:rsidP="003335B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77226">
        <w:rPr>
          <w:rFonts w:ascii="Times New Roman" w:hAnsi="Times New Roman"/>
          <w:sz w:val="28"/>
          <w:szCs w:val="28"/>
        </w:rPr>
        <w:t>4.15. При выявлении нарушений, предусмотренных административным з</w:t>
      </w:r>
      <w:r w:rsidRPr="00877226">
        <w:rPr>
          <w:rFonts w:ascii="Times New Roman" w:hAnsi="Times New Roman"/>
          <w:sz w:val="28"/>
          <w:szCs w:val="28"/>
        </w:rPr>
        <w:t>а</w:t>
      </w:r>
      <w:r w:rsidRPr="00877226">
        <w:rPr>
          <w:rFonts w:ascii="Times New Roman" w:hAnsi="Times New Roman"/>
          <w:sz w:val="28"/>
          <w:szCs w:val="28"/>
        </w:rPr>
        <w:t>конод</w:t>
      </w:r>
      <w:r w:rsidRPr="00877226">
        <w:rPr>
          <w:rFonts w:ascii="Times New Roman" w:hAnsi="Times New Roman"/>
          <w:sz w:val="28"/>
          <w:szCs w:val="28"/>
        </w:rPr>
        <w:t>а</w:t>
      </w:r>
      <w:r w:rsidRPr="00877226">
        <w:rPr>
          <w:rFonts w:ascii="Times New Roman" w:hAnsi="Times New Roman"/>
          <w:sz w:val="28"/>
          <w:szCs w:val="28"/>
        </w:rPr>
        <w:t>тельством, направление материалов в контрольный федеральный орган и прав</w:t>
      </w:r>
      <w:r w:rsidRPr="00877226">
        <w:rPr>
          <w:rFonts w:ascii="Times New Roman" w:hAnsi="Times New Roman"/>
          <w:sz w:val="28"/>
          <w:szCs w:val="28"/>
        </w:rPr>
        <w:t>о</w:t>
      </w:r>
      <w:r w:rsidRPr="00877226">
        <w:rPr>
          <w:rFonts w:ascii="Times New Roman" w:hAnsi="Times New Roman"/>
          <w:sz w:val="28"/>
          <w:szCs w:val="28"/>
        </w:rPr>
        <w:t>охранительные органы.</w:t>
      </w:r>
    </w:p>
    <w:p w:rsidR="003335BA" w:rsidRPr="00877226" w:rsidRDefault="003335BA" w:rsidP="003335B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77226">
        <w:rPr>
          <w:rFonts w:ascii="Times New Roman" w:hAnsi="Times New Roman"/>
          <w:sz w:val="28"/>
          <w:szCs w:val="28"/>
        </w:rPr>
        <w:t>4.16. Пользование иными правами, предоставленными в соответствии с з</w:t>
      </w:r>
      <w:r w:rsidRPr="00877226">
        <w:rPr>
          <w:rFonts w:ascii="Times New Roman" w:hAnsi="Times New Roman"/>
          <w:sz w:val="28"/>
          <w:szCs w:val="28"/>
        </w:rPr>
        <w:t>а</w:t>
      </w:r>
      <w:r w:rsidRPr="00877226">
        <w:rPr>
          <w:rFonts w:ascii="Times New Roman" w:hAnsi="Times New Roman"/>
          <w:sz w:val="28"/>
          <w:szCs w:val="28"/>
        </w:rPr>
        <w:t>конодательством РФ и прав</w:t>
      </w:r>
      <w:r w:rsidRPr="00877226">
        <w:rPr>
          <w:rFonts w:ascii="Times New Roman" w:hAnsi="Times New Roman"/>
          <w:sz w:val="28"/>
          <w:szCs w:val="28"/>
        </w:rPr>
        <w:t>о</w:t>
      </w:r>
      <w:r w:rsidRPr="00877226">
        <w:rPr>
          <w:rFonts w:ascii="Times New Roman" w:hAnsi="Times New Roman"/>
          <w:sz w:val="28"/>
          <w:szCs w:val="28"/>
        </w:rPr>
        <w:t>выми актами органов местного самоуправления.</w:t>
      </w:r>
    </w:p>
    <w:p w:rsidR="003335BA" w:rsidRPr="00877226" w:rsidRDefault="003335BA" w:rsidP="003335B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335BA" w:rsidRPr="00877226" w:rsidRDefault="003335BA" w:rsidP="003335B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77226">
        <w:rPr>
          <w:rFonts w:ascii="Times New Roman" w:hAnsi="Times New Roman"/>
          <w:sz w:val="28"/>
          <w:szCs w:val="28"/>
        </w:rPr>
        <w:t>5. ОРГАНИЗАЦИЯ РАБОТЫ УПРАВЛЕНИЯ</w:t>
      </w:r>
    </w:p>
    <w:p w:rsidR="003335BA" w:rsidRPr="00877226" w:rsidRDefault="003335BA" w:rsidP="003335B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335BA" w:rsidRPr="00877226" w:rsidRDefault="003335BA" w:rsidP="003335B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77226">
        <w:rPr>
          <w:rFonts w:ascii="Times New Roman" w:hAnsi="Times New Roman"/>
          <w:sz w:val="28"/>
          <w:szCs w:val="28"/>
        </w:rPr>
        <w:t>5.1. Управление возглавляет начальник, назначаемый учредителем. Начал</w:t>
      </w:r>
      <w:r w:rsidRPr="00877226">
        <w:rPr>
          <w:rFonts w:ascii="Times New Roman" w:hAnsi="Times New Roman"/>
          <w:sz w:val="28"/>
          <w:szCs w:val="28"/>
        </w:rPr>
        <w:t>ь</w:t>
      </w:r>
      <w:r w:rsidRPr="00877226">
        <w:rPr>
          <w:rFonts w:ascii="Times New Roman" w:hAnsi="Times New Roman"/>
          <w:sz w:val="28"/>
          <w:szCs w:val="28"/>
        </w:rPr>
        <w:t>ник управления осуществляет свою деятельность на основе единоначалия, де</w:t>
      </w:r>
      <w:r w:rsidRPr="00877226">
        <w:rPr>
          <w:rFonts w:ascii="Times New Roman" w:hAnsi="Times New Roman"/>
          <w:sz w:val="28"/>
          <w:szCs w:val="28"/>
        </w:rPr>
        <w:t>й</w:t>
      </w:r>
      <w:r w:rsidRPr="00877226">
        <w:rPr>
          <w:rFonts w:ascii="Times New Roman" w:hAnsi="Times New Roman"/>
          <w:sz w:val="28"/>
          <w:szCs w:val="28"/>
        </w:rPr>
        <w:t>ствует от имени управления и представляет его и</w:t>
      </w:r>
      <w:r w:rsidRPr="00877226">
        <w:rPr>
          <w:rFonts w:ascii="Times New Roman" w:hAnsi="Times New Roman"/>
          <w:sz w:val="28"/>
          <w:szCs w:val="28"/>
        </w:rPr>
        <w:t>н</w:t>
      </w:r>
      <w:r w:rsidRPr="00877226">
        <w:rPr>
          <w:rFonts w:ascii="Times New Roman" w:hAnsi="Times New Roman"/>
          <w:sz w:val="28"/>
          <w:szCs w:val="28"/>
        </w:rPr>
        <w:t>тересы без доверенности.</w:t>
      </w:r>
    </w:p>
    <w:p w:rsidR="003335BA" w:rsidRPr="00877226" w:rsidRDefault="003335BA" w:rsidP="003335B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77226">
        <w:rPr>
          <w:rFonts w:ascii="Times New Roman" w:hAnsi="Times New Roman"/>
          <w:sz w:val="28"/>
          <w:szCs w:val="28"/>
        </w:rPr>
        <w:t>5.2. Начальник управления:</w:t>
      </w:r>
    </w:p>
    <w:p w:rsidR="003335BA" w:rsidRPr="00877226" w:rsidRDefault="003335BA" w:rsidP="003335B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77226">
        <w:rPr>
          <w:rFonts w:ascii="Times New Roman" w:hAnsi="Times New Roman"/>
          <w:sz w:val="28"/>
          <w:szCs w:val="28"/>
        </w:rPr>
        <w:t>осуществляет общее руководство и несет персональную ответственность за в</w:t>
      </w:r>
      <w:r w:rsidRPr="00877226">
        <w:rPr>
          <w:rFonts w:ascii="Times New Roman" w:hAnsi="Times New Roman"/>
          <w:sz w:val="28"/>
          <w:szCs w:val="28"/>
        </w:rPr>
        <w:t>ы</w:t>
      </w:r>
      <w:r w:rsidRPr="00877226">
        <w:rPr>
          <w:rFonts w:ascii="Times New Roman" w:hAnsi="Times New Roman"/>
          <w:sz w:val="28"/>
          <w:szCs w:val="28"/>
        </w:rPr>
        <w:t>полнение возложенных на управление задач, функций и полномочий;</w:t>
      </w:r>
    </w:p>
    <w:p w:rsidR="003335BA" w:rsidRPr="00877226" w:rsidRDefault="003335BA" w:rsidP="003335B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77226">
        <w:rPr>
          <w:rFonts w:ascii="Times New Roman" w:hAnsi="Times New Roman"/>
          <w:sz w:val="28"/>
          <w:szCs w:val="28"/>
        </w:rPr>
        <w:t>утверждает структуру и штатное расписание управления в соответствии с действующими нормативно-правовыми актами, сметы управления в пределах расх</w:t>
      </w:r>
      <w:r w:rsidRPr="00877226">
        <w:rPr>
          <w:rFonts w:ascii="Times New Roman" w:hAnsi="Times New Roman"/>
          <w:sz w:val="28"/>
          <w:szCs w:val="28"/>
        </w:rPr>
        <w:t>о</w:t>
      </w:r>
      <w:r w:rsidRPr="00877226">
        <w:rPr>
          <w:rFonts w:ascii="Times New Roman" w:hAnsi="Times New Roman"/>
          <w:sz w:val="28"/>
          <w:szCs w:val="28"/>
        </w:rPr>
        <w:t>дов, утвержденных решением о бюджете;</w:t>
      </w:r>
    </w:p>
    <w:p w:rsidR="003335BA" w:rsidRPr="00877226" w:rsidRDefault="003335BA" w:rsidP="003335B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77226">
        <w:rPr>
          <w:rFonts w:ascii="Times New Roman" w:hAnsi="Times New Roman"/>
          <w:sz w:val="28"/>
          <w:szCs w:val="28"/>
        </w:rPr>
        <w:t>определяет функции отделов управления, устанавливает обязанности св</w:t>
      </w:r>
      <w:r w:rsidRPr="00877226">
        <w:rPr>
          <w:rFonts w:ascii="Times New Roman" w:hAnsi="Times New Roman"/>
          <w:sz w:val="28"/>
          <w:szCs w:val="28"/>
        </w:rPr>
        <w:t>о</w:t>
      </w:r>
      <w:r w:rsidRPr="00877226">
        <w:rPr>
          <w:rFonts w:ascii="Times New Roman" w:hAnsi="Times New Roman"/>
          <w:sz w:val="28"/>
          <w:szCs w:val="28"/>
        </w:rPr>
        <w:t>их заместителей и руководителей отделов, утверждает должностные инструкции р</w:t>
      </w:r>
      <w:r w:rsidRPr="00877226">
        <w:rPr>
          <w:rFonts w:ascii="Times New Roman" w:hAnsi="Times New Roman"/>
          <w:sz w:val="28"/>
          <w:szCs w:val="28"/>
        </w:rPr>
        <w:t>а</w:t>
      </w:r>
      <w:r w:rsidRPr="00877226">
        <w:rPr>
          <w:rFonts w:ascii="Times New Roman" w:hAnsi="Times New Roman"/>
          <w:sz w:val="28"/>
          <w:szCs w:val="28"/>
        </w:rPr>
        <w:t>ботников;</w:t>
      </w:r>
    </w:p>
    <w:p w:rsidR="003335BA" w:rsidRPr="00877226" w:rsidRDefault="003335BA" w:rsidP="003335B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77226">
        <w:rPr>
          <w:rFonts w:ascii="Times New Roman" w:hAnsi="Times New Roman"/>
          <w:sz w:val="28"/>
          <w:szCs w:val="28"/>
        </w:rPr>
        <w:t>организует мероприятия по повышению квалификации работников, пров</w:t>
      </w:r>
      <w:r w:rsidRPr="00877226">
        <w:rPr>
          <w:rFonts w:ascii="Times New Roman" w:hAnsi="Times New Roman"/>
          <w:sz w:val="28"/>
          <w:szCs w:val="28"/>
        </w:rPr>
        <w:t>о</w:t>
      </w:r>
      <w:r w:rsidRPr="00877226">
        <w:rPr>
          <w:rFonts w:ascii="Times New Roman" w:hAnsi="Times New Roman"/>
          <w:sz w:val="28"/>
          <w:szCs w:val="28"/>
        </w:rPr>
        <w:t>дит в составе комиссии аттестацию в сроки, установленные федеральным закон</w:t>
      </w:r>
      <w:r w:rsidRPr="00877226">
        <w:rPr>
          <w:rFonts w:ascii="Times New Roman" w:hAnsi="Times New Roman"/>
          <w:sz w:val="28"/>
          <w:szCs w:val="28"/>
        </w:rPr>
        <w:t>о</w:t>
      </w:r>
      <w:r w:rsidRPr="00877226">
        <w:rPr>
          <w:rFonts w:ascii="Times New Roman" w:hAnsi="Times New Roman"/>
          <w:sz w:val="28"/>
          <w:szCs w:val="28"/>
        </w:rPr>
        <w:t>дательством РФ, законодательными актами края и нормативными актами админ</w:t>
      </w:r>
      <w:r w:rsidRPr="00877226">
        <w:rPr>
          <w:rFonts w:ascii="Times New Roman" w:hAnsi="Times New Roman"/>
          <w:sz w:val="28"/>
          <w:szCs w:val="28"/>
        </w:rPr>
        <w:t>и</w:t>
      </w:r>
      <w:r w:rsidRPr="00877226">
        <w:rPr>
          <w:rFonts w:ascii="Times New Roman" w:hAnsi="Times New Roman"/>
          <w:sz w:val="28"/>
          <w:szCs w:val="28"/>
        </w:rPr>
        <w:t>страции города;</w:t>
      </w:r>
    </w:p>
    <w:p w:rsidR="003335BA" w:rsidRPr="00877226" w:rsidRDefault="003335BA" w:rsidP="003335B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77226">
        <w:rPr>
          <w:rFonts w:ascii="Times New Roman" w:hAnsi="Times New Roman"/>
          <w:sz w:val="28"/>
          <w:szCs w:val="28"/>
        </w:rPr>
        <w:t>проводит назначение и освобождение от должности работников управл</w:t>
      </w:r>
      <w:r w:rsidRPr="00877226">
        <w:rPr>
          <w:rFonts w:ascii="Times New Roman" w:hAnsi="Times New Roman"/>
          <w:sz w:val="28"/>
          <w:szCs w:val="28"/>
        </w:rPr>
        <w:t>е</w:t>
      </w:r>
      <w:r w:rsidRPr="00877226">
        <w:rPr>
          <w:rFonts w:ascii="Times New Roman" w:hAnsi="Times New Roman"/>
          <w:sz w:val="28"/>
          <w:szCs w:val="28"/>
        </w:rPr>
        <w:t>ния, заключает с работник</w:t>
      </w:r>
      <w:r w:rsidRPr="00877226">
        <w:rPr>
          <w:rFonts w:ascii="Times New Roman" w:hAnsi="Times New Roman"/>
          <w:sz w:val="28"/>
          <w:szCs w:val="28"/>
        </w:rPr>
        <w:t>а</w:t>
      </w:r>
      <w:r w:rsidRPr="00877226">
        <w:rPr>
          <w:rFonts w:ascii="Times New Roman" w:hAnsi="Times New Roman"/>
          <w:sz w:val="28"/>
          <w:szCs w:val="28"/>
        </w:rPr>
        <w:t>ми трудовые договоры;</w:t>
      </w:r>
    </w:p>
    <w:p w:rsidR="003335BA" w:rsidRPr="00877226" w:rsidRDefault="003335BA" w:rsidP="003335B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77226">
        <w:rPr>
          <w:rFonts w:ascii="Times New Roman" w:hAnsi="Times New Roman"/>
          <w:sz w:val="28"/>
          <w:szCs w:val="28"/>
        </w:rPr>
        <w:t>вносит предложения в администрацию города, финансовый орган края о нагр</w:t>
      </w:r>
      <w:r w:rsidRPr="00877226">
        <w:rPr>
          <w:rFonts w:ascii="Times New Roman" w:hAnsi="Times New Roman"/>
          <w:sz w:val="28"/>
          <w:szCs w:val="28"/>
        </w:rPr>
        <w:t>а</w:t>
      </w:r>
      <w:r w:rsidRPr="00877226">
        <w:rPr>
          <w:rFonts w:ascii="Times New Roman" w:hAnsi="Times New Roman"/>
          <w:sz w:val="28"/>
          <w:szCs w:val="28"/>
        </w:rPr>
        <w:t>ждении работников управления;</w:t>
      </w:r>
    </w:p>
    <w:p w:rsidR="003335BA" w:rsidRPr="00877226" w:rsidRDefault="003335BA" w:rsidP="003335B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77226">
        <w:rPr>
          <w:rFonts w:ascii="Times New Roman" w:hAnsi="Times New Roman"/>
          <w:sz w:val="28"/>
          <w:szCs w:val="28"/>
        </w:rPr>
        <w:t>издает в пределах компетенции управления приказы и дает указания, обяз</w:t>
      </w:r>
      <w:r w:rsidRPr="00877226">
        <w:rPr>
          <w:rFonts w:ascii="Times New Roman" w:hAnsi="Times New Roman"/>
          <w:sz w:val="28"/>
          <w:szCs w:val="28"/>
        </w:rPr>
        <w:t>а</w:t>
      </w:r>
      <w:r w:rsidRPr="00877226">
        <w:rPr>
          <w:rFonts w:ascii="Times New Roman" w:hAnsi="Times New Roman"/>
          <w:sz w:val="28"/>
          <w:szCs w:val="28"/>
        </w:rPr>
        <w:t>тельные для всех работн</w:t>
      </w:r>
      <w:r w:rsidRPr="00877226">
        <w:rPr>
          <w:rFonts w:ascii="Times New Roman" w:hAnsi="Times New Roman"/>
          <w:sz w:val="28"/>
          <w:szCs w:val="28"/>
        </w:rPr>
        <w:t>и</w:t>
      </w:r>
      <w:r w:rsidRPr="00877226">
        <w:rPr>
          <w:rFonts w:ascii="Times New Roman" w:hAnsi="Times New Roman"/>
          <w:sz w:val="28"/>
          <w:szCs w:val="28"/>
        </w:rPr>
        <w:t>ков, организует и проверяет их исполнение;</w:t>
      </w:r>
    </w:p>
    <w:p w:rsidR="003335BA" w:rsidRPr="00877226" w:rsidRDefault="003335BA" w:rsidP="003335B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77226">
        <w:rPr>
          <w:rFonts w:ascii="Times New Roman" w:hAnsi="Times New Roman"/>
          <w:sz w:val="28"/>
          <w:szCs w:val="28"/>
        </w:rPr>
        <w:t>открывает и закрывает лицевые счета в органах казначейства, и иные счета в с</w:t>
      </w:r>
      <w:r w:rsidRPr="00877226">
        <w:rPr>
          <w:rFonts w:ascii="Times New Roman" w:hAnsi="Times New Roman"/>
          <w:sz w:val="28"/>
          <w:szCs w:val="28"/>
        </w:rPr>
        <w:t>о</w:t>
      </w:r>
      <w:r w:rsidRPr="00877226">
        <w:rPr>
          <w:rFonts w:ascii="Times New Roman" w:hAnsi="Times New Roman"/>
          <w:sz w:val="28"/>
          <w:szCs w:val="28"/>
        </w:rPr>
        <w:t>ответствии с действующим законодательством</w:t>
      </w:r>
      <w:r w:rsidRPr="00877226">
        <w:rPr>
          <w:rFonts w:ascii="Times New Roman" w:hAnsi="Times New Roman"/>
          <w:b/>
          <w:sz w:val="28"/>
          <w:szCs w:val="28"/>
        </w:rPr>
        <w:t xml:space="preserve">, </w:t>
      </w:r>
      <w:r w:rsidRPr="00877226">
        <w:rPr>
          <w:rFonts w:ascii="Times New Roman" w:hAnsi="Times New Roman"/>
          <w:sz w:val="28"/>
          <w:szCs w:val="28"/>
        </w:rPr>
        <w:t>распоряжается финансовыми средствами в пределах утвержденных бюджетных смет и подтвержденных обяз</w:t>
      </w:r>
      <w:r w:rsidRPr="00877226">
        <w:rPr>
          <w:rFonts w:ascii="Times New Roman" w:hAnsi="Times New Roman"/>
          <w:sz w:val="28"/>
          <w:szCs w:val="28"/>
        </w:rPr>
        <w:t>а</w:t>
      </w:r>
      <w:r w:rsidRPr="00877226">
        <w:rPr>
          <w:rFonts w:ascii="Times New Roman" w:hAnsi="Times New Roman"/>
          <w:sz w:val="28"/>
          <w:szCs w:val="28"/>
        </w:rPr>
        <w:t>тельств управления:</w:t>
      </w:r>
      <w:r w:rsidRPr="00877226">
        <w:rPr>
          <w:rFonts w:ascii="Times New Roman" w:hAnsi="Times New Roman"/>
          <w:b/>
          <w:sz w:val="28"/>
          <w:szCs w:val="28"/>
        </w:rPr>
        <w:t xml:space="preserve"> </w:t>
      </w:r>
    </w:p>
    <w:p w:rsidR="003335BA" w:rsidRPr="00877226" w:rsidRDefault="003335BA" w:rsidP="003335B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77226">
        <w:rPr>
          <w:rFonts w:ascii="Times New Roman" w:hAnsi="Times New Roman"/>
          <w:sz w:val="28"/>
          <w:szCs w:val="28"/>
        </w:rPr>
        <w:t>заключает и расторгает любые виды договоров в соответствии с законод</w:t>
      </w:r>
      <w:r w:rsidRPr="00877226">
        <w:rPr>
          <w:rFonts w:ascii="Times New Roman" w:hAnsi="Times New Roman"/>
          <w:sz w:val="28"/>
          <w:szCs w:val="28"/>
        </w:rPr>
        <w:t>а</w:t>
      </w:r>
      <w:r w:rsidRPr="00877226">
        <w:rPr>
          <w:rFonts w:ascii="Times New Roman" w:hAnsi="Times New Roman"/>
          <w:sz w:val="28"/>
          <w:szCs w:val="28"/>
        </w:rPr>
        <w:t>тельс</w:t>
      </w:r>
      <w:r w:rsidRPr="00877226">
        <w:rPr>
          <w:rFonts w:ascii="Times New Roman" w:hAnsi="Times New Roman"/>
          <w:sz w:val="28"/>
          <w:szCs w:val="28"/>
        </w:rPr>
        <w:t>т</w:t>
      </w:r>
      <w:r w:rsidRPr="00877226">
        <w:rPr>
          <w:rFonts w:ascii="Times New Roman" w:hAnsi="Times New Roman"/>
          <w:sz w:val="28"/>
          <w:szCs w:val="28"/>
        </w:rPr>
        <w:t>вом РФ, правовыми актами города Канска;</w:t>
      </w:r>
    </w:p>
    <w:p w:rsidR="003335BA" w:rsidRPr="00877226" w:rsidRDefault="003335BA" w:rsidP="003335B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77226">
        <w:rPr>
          <w:rFonts w:ascii="Times New Roman" w:hAnsi="Times New Roman"/>
          <w:sz w:val="28"/>
          <w:szCs w:val="28"/>
        </w:rPr>
        <w:t>выдает доверенности на представление интересов и осуществление де</w:t>
      </w:r>
      <w:r w:rsidRPr="00877226">
        <w:rPr>
          <w:rFonts w:ascii="Times New Roman" w:hAnsi="Times New Roman"/>
          <w:sz w:val="28"/>
          <w:szCs w:val="28"/>
        </w:rPr>
        <w:t>й</w:t>
      </w:r>
      <w:r w:rsidRPr="00877226">
        <w:rPr>
          <w:rFonts w:ascii="Times New Roman" w:hAnsi="Times New Roman"/>
          <w:sz w:val="28"/>
          <w:szCs w:val="28"/>
        </w:rPr>
        <w:t>ствий от имени управления;</w:t>
      </w:r>
    </w:p>
    <w:p w:rsidR="003335BA" w:rsidRPr="00877226" w:rsidRDefault="003335BA" w:rsidP="003335B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77226">
        <w:rPr>
          <w:rFonts w:ascii="Times New Roman" w:hAnsi="Times New Roman"/>
          <w:sz w:val="28"/>
          <w:szCs w:val="28"/>
        </w:rPr>
        <w:lastRenderedPageBreak/>
        <w:t>издает распоряжения о блокировке или отмене блокировки расходов в соо</w:t>
      </w:r>
      <w:r w:rsidRPr="00877226">
        <w:rPr>
          <w:rFonts w:ascii="Times New Roman" w:hAnsi="Times New Roman"/>
          <w:sz w:val="28"/>
          <w:szCs w:val="28"/>
        </w:rPr>
        <w:t>т</w:t>
      </w:r>
      <w:r w:rsidRPr="00877226">
        <w:rPr>
          <w:rFonts w:ascii="Times New Roman" w:hAnsi="Times New Roman"/>
          <w:sz w:val="28"/>
          <w:szCs w:val="28"/>
        </w:rPr>
        <w:t>ве</w:t>
      </w:r>
      <w:r w:rsidRPr="00877226">
        <w:rPr>
          <w:rFonts w:ascii="Times New Roman" w:hAnsi="Times New Roman"/>
          <w:sz w:val="28"/>
          <w:szCs w:val="28"/>
        </w:rPr>
        <w:t>т</w:t>
      </w:r>
      <w:r w:rsidRPr="00877226">
        <w:rPr>
          <w:rFonts w:ascii="Times New Roman" w:hAnsi="Times New Roman"/>
          <w:sz w:val="28"/>
          <w:szCs w:val="28"/>
        </w:rPr>
        <w:t>ствии с действующим законодательством;</w:t>
      </w:r>
    </w:p>
    <w:p w:rsidR="003335BA" w:rsidRPr="00877226" w:rsidRDefault="003335BA" w:rsidP="003335B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77226">
        <w:rPr>
          <w:rFonts w:ascii="Times New Roman" w:hAnsi="Times New Roman"/>
          <w:sz w:val="28"/>
          <w:szCs w:val="28"/>
        </w:rPr>
        <w:t>утверждает сводную бюджетную роспись бюджета города и вносит измен</w:t>
      </w:r>
      <w:r w:rsidRPr="00877226">
        <w:rPr>
          <w:rFonts w:ascii="Times New Roman" w:hAnsi="Times New Roman"/>
          <w:sz w:val="28"/>
          <w:szCs w:val="28"/>
        </w:rPr>
        <w:t>е</w:t>
      </w:r>
      <w:r w:rsidRPr="00877226">
        <w:rPr>
          <w:rFonts w:ascii="Times New Roman" w:hAnsi="Times New Roman"/>
          <w:sz w:val="28"/>
          <w:szCs w:val="28"/>
        </w:rPr>
        <w:t>ния в нее;</w:t>
      </w:r>
    </w:p>
    <w:p w:rsidR="003335BA" w:rsidRPr="00877226" w:rsidRDefault="003335BA" w:rsidP="003335B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77226">
        <w:rPr>
          <w:rFonts w:ascii="Times New Roman" w:hAnsi="Times New Roman"/>
          <w:sz w:val="28"/>
          <w:szCs w:val="28"/>
        </w:rPr>
        <w:t>перемещает бюджетные ассигнования, выделенные главному распорядит</w:t>
      </w:r>
      <w:r w:rsidRPr="00877226">
        <w:rPr>
          <w:rFonts w:ascii="Times New Roman" w:hAnsi="Times New Roman"/>
          <w:sz w:val="28"/>
          <w:szCs w:val="28"/>
        </w:rPr>
        <w:t>е</w:t>
      </w:r>
      <w:r w:rsidRPr="00877226">
        <w:rPr>
          <w:rFonts w:ascii="Times New Roman" w:hAnsi="Times New Roman"/>
          <w:sz w:val="28"/>
          <w:szCs w:val="28"/>
        </w:rPr>
        <w:t>лю бюджетных средств, в соответствии с действующим бюджетным законод</w:t>
      </w:r>
      <w:r w:rsidRPr="00877226">
        <w:rPr>
          <w:rFonts w:ascii="Times New Roman" w:hAnsi="Times New Roman"/>
          <w:sz w:val="28"/>
          <w:szCs w:val="28"/>
        </w:rPr>
        <w:t>а</w:t>
      </w:r>
      <w:r w:rsidRPr="00877226">
        <w:rPr>
          <w:rFonts w:ascii="Times New Roman" w:hAnsi="Times New Roman"/>
          <w:sz w:val="28"/>
          <w:szCs w:val="28"/>
        </w:rPr>
        <w:t>тельс</w:t>
      </w:r>
      <w:r w:rsidRPr="00877226">
        <w:rPr>
          <w:rFonts w:ascii="Times New Roman" w:hAnsi="Times New Roman"/>
          <w:sz w:val="28"/>
          <w:szCs w:val="28"/>
        </w:rPr>
        <w:t>т</w:t>
      </w:r>
      <w:r w:rsidRPr="00877226">
        <w:rPr>
          <w:rFonts w:ascii="Times New Roman" w:hAnsi="Times New Roman"/>
          <w:sz w:val="28"/>
          <w:szCs w:val="28"/>
        </w:rPr>
        <w:t>вом.</w:t>
      </w:r>
    </w:p>
    <w:p w:rsidR="003335BA" w:rsidRPr="00877226" w:rsidRDefault="003335BA" w:rsidP="003335B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77226">
        <w:rPr>
          <w:rFonts w:ascii="Times New Roman" w:hAnsi="Times New Roman"/>
          <w:sz w:val="28"/>
          <w:szCs w:val="28"/>
        </w:rPr>
        <w:t>5.3. Начальник управления может иметь двух заместителей. Назначение на дол</w:t>
      </w:r>
      <w:r w:rsidRPr="00877226">
        <w:rPr>
          <w:rFonts w:ascii="Times New Roman" w:hAnsi="Times New Roman"/>
          <w:sz w:val="28"/>
          <w:szCs w:val="28"/>
        </w:rPr>
        <w:t>ж</w:t>
      </w:r>
      <w:r w:rsidRPr="00877226">
        <w:rPr>
          <w:rFonts w:ascii="Times New Roman" w:hAnsi="Times New Roman"/>
          <w:sz w:val="28"/>
          <w:szCs w:val="28"/>
        </w:rPr>
        <w:t>ность и освобождение от должности заместителей начальника управления производится начальником управления по согласованию с администрацией гор</w:t>
      </w:r>
      <w:r w:rsidRPr="00877226">
        <w:rPr>
          <w:rFonts w:ascii="Times New Roman" w:hAnsi="Times New Roman"/>
          <w:sz w:val="28"/>
          <w:szCs w:val="28"/>
        </w:rPr>
        <w:t>о</w:t>
      </w:r>
      <w:r w:rsidRPr="00877226">
        <w:rPr>
          <w:rFonts w:ascii="Times New Roman" w:hAnsi="Times New Roman"/>
          <w:sz w:val="28"/>
          <w:szCs w:val="28"/>
        </w:rPr>
        <w:t>да. В период отсутствия начальника управления его полномочия осуществляет один из заместителей.</w:t>
      </w:r>
    </w:p>
    <w:p w:rsidR="003335BA" w:rsidRPr="00877226" w:rsidRDefault="003335BA" w:rsidP="003335B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77226">
        <w:rPr>
          <w:rFonts w:ascii="Times New Roman" w:hAnsi="Times New Roman"/>
          <w:sz w:val="28"/>
          <w:szCs w:val="28"/>
        </w:rPr>
        <w:t>5.4. Управление отчитывается о результатах своей деятельности перед гл</w:t>
      </w:r>
      <w:r w:rsidRPr="00877226">
        <w:rPr>
          <w:rFonts w:ascii="Times New Roman" w:hAnsi="Times New Roman"/>
          <w:sz w:val="28"/>
          <w:szCs w:val="28"/>
        </w:rPr>
        <w:t>а</w:t>
      </w:r>
      <w:r w:rsidRPr="00877226">
        <w:rPr>
          <w:rFonts w:ascii="Times New Roman" w:hAnsi="Times New Roman"/>
          <w:sz w:val="28"/>
          <w:szCs w:val="28"/>
        </w:rPr>
        <w:t>вой г</w:t>
      </w:r>
      <w:r w:rsidRPr="00877226">
        <w:rPr>
          <w:rFonts w:ascii="Times New Roman" w:hAnsi="Times New Roman"/>
          <w:sz w:val="28"/>
          <w:szCs w:val="28"/>
        </w:rPr>
        <w:t>о</w:t>
      </w:r>
      <w:r w:rsidRPr="00877226">
        <w:rPr>
          <w:rFonts w:ascii="Times New Roman" w:hAnsi="Times New Roman"/>
          <w:sz w:val="28"/>
          <w:szCs w:val="28"/>
        </w:rPr>
        <w:t>рода, заместителем главы по экономике и финансам.</w:t>
      </w:r>
    </w:p>
    <w:p w:rsidR="003335BA" w:rsidRPr="00877226" w:rsidRDefault="003335BA" w:rsidP="003335B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77226">
        <w:rPr>
          <w:rFonts w:ascii="Times New Roman" w:hAnsi="Times New Roman"/>
          <w:sz w:val="28"/>
          <w:szCs w:val="28"/>
        </w:rPr>
        <w:t>5.5. Каждый работник управления несет перед начальником управления перс</w:t>
      </w:r>
      <w:r w:rsidRPr="00877226">
        <w:rPr>
          <w:rFonts w:ascii="Times New Roman" w:hAnsi="Times New Roman"/>
          <w:sz w:val="28"/>
          <w:szCs w:val="28"/>
        </w:rPr>
        <w:t>о</w:t>
      </w:r>
      <w:r w:rsidRPr="00877226">
        <w:rPr>
          <w:rFonts w:ascii="Times New Roman" w:hAnsi="Times New Roman"/>
          <w:sz w:val="28"/>
          <w:szCs w:val="28"/>
        </w:rPr>
        <w:t>нальную ответственность за выполнение своих должностных обязанностей.</w:t>
      </w:r>
    </w:p>
    <w:p w:rsidR="003335BA" w:rsidRPr="00877226" w:rsidRDefault="003335BA" w:rsidP="003335B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77226">
        <w:rPr>
          <w:rFonts w:ascii="Times New Roman" w:hAnsi="Times New Roman"/>
          <w:sz w:val="28"/>
          <w:szCs w:val="28"/>
        </w:rPr>
        <w:t>5.6. Ликвидация и реорганизация управления осуществляется на основании постановления администрации города в порядке, установленном законодател</w:t>
      </w:r>
      <w:r w:rsidRPr="00877226">
        <w:rPr>
          <w:rFonts w:ascii="Times New Roman" w:hAnsi="Times New Roman"/>
          <w:sz w:val="28"/>
          <w:szCs w:val="28"/>
        </w:rPr>
        <w:t>ь</w:t>
      </w:r>
      <w:r w:rsidRPr="00877226">
        <w:rPr>
          <w:rFonts w:ascii="Times New Roman" w:hAnsi="Times New Roman"/>
          <w:sz w:val="28"/>
          <w:szCs w:val="28"/>
        </w:rPr>
        <w:t>ством и правовыми актами города.</w:t>
      </w:r>
    </w:p>
    <w:p w:rsidR="003335BA" w:rsidRPr="00877226" w:rsidRDefault="003335BA" w:rsidP="003335B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77226">
        <w:rPr>
          <w:rFonts w:ascii="Times New Roman" w:hAnsi="Times New Roman"/>
          <w:sz w:val="28"/>
          <w:szCs w:val="28"/>
        </w:rPr>
        <w:t>5.7. В части, не урегулированной настоящим Положением, следует руково</w:t>
      </w:r>
      <w:r w:rsidRPr="00877226">
        <w:rPr>
          <w:rFonts w:ascii="Times New Roman" w:hAnsi="Times New Roman"/>
          <w:sz w:val="28"/>
          <w:szCs w:val="28"/>
        </w:rPr>
        <w:t>д</w:t>
      </w:r>
      <w:r w:rsidRPr="00877226">
        <w:rPr>
          <w:rFonts w:ascii="Times New Roman" w:hAnsi="Times New Roman"/>
          <w:sz w:val="28"/>
          <w:szCs w:val="28"/>
        </w:rPr>
        <w:t>ств</w:t>
      </w:r>
      <w:r w:rsidRPr="00877226">
        <w:rPr>
          <w:rFonts w:ascii="Times New Roman" w:hAnsi="Times New Roman"/>
          <w:sz w:val="28"/>
          <w:szCs w:val="28"/>
        </w:rPr>
        <w:t>о</w:t>
      </w:r>
      <w:r w:rsidRPr="00877226">
        <w:rPr>
          <w:rFonts w:ascii="Times New Roman" w:hAnsi="Times New Roman"/>
          <w:sz w:val="28"/>
          <w:szCs w:val="28"/>
        </w:rPr>
        <w:t>ваться действующим бюджетным законодательством, нормативными актами представительных органов субъекта РФ и мес</w:t>
      </w:r>
      <w:r w:rsidRPr="00877226">
        <w:rPr>
          <w:rFonts w:ascii="Times New Roman" w:hAnsi="Times New Roman"/>
          <w:sz w:val="28"/>
          <w:szCs w:val="28"/>
        </w:rPr>
        <w:t>т</w:t>
      </w:r>
      <w:r w:rsidRPr="00877226">
        <w:rPr>
          <w:rFonts w:ascii="Times New Roman" w:hAnsi="Times New Roman"/>
          <w:sz w:val="28"/>
          <w:szCs w:val="28"/>
        </w:rPr>
        <w:t>ного самоуправления.</w:t>
      </w:r>
    </w:p>
    <w:p w:rsidR="003335BA" w:rsidRPr="00877226" w:rsidRDefault="003335BA" w:rsidP="003335B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77226">
        <w:rPr>
          <w:rFonts w:ascii="Times New Roman" w:hAnsi="Times New Roman"/>
          <w:sz w:val="28"/>
          <w:szCs w:val="28"/>
        </w:rPr>
        <w:t>5.8. Внесение изменений и дополнений в настоящее Положение утвержд</w:t>
      </w:r>
      <w:r w:rsidRPr="00877226">
        <w:rPr>
          <w:rFonts w:ascii="Times New Roman" w:hAnsi="Times New Roman"/>
          <w:sz w:val="28"/>
          <w:szCs w:val="28"/>
        </w:rPr>
        <w:t>а</w:t>
      </w:r>
      <w:r w:rsidRPr="00877226">
        <w:rPr>
          <w:rFonts w:ascii="Times New Roman" w:hAnsi="Times New Roman"/>
          <w:sz w:val="28"/>
          <w:szCs w:val="28"/>
        </w:rPr>
        <w:t xml:space="preserve">ется </w:t>
      </w:r>
      <w:proofErr w:type="spellStart"/>
      <w:r w:rsidRPr="00877226">
        <w:rPr>
          <w:rFonts w:ascii="Times New Roman" w:hAnsi="Times New Roman"/>
          <w:sz w:val="28"/>
          <w:szCs w:val="28"/>
        </w:rPr>
        <w:t>Канским</w:t>
      </w:r>
      <w:proofErr w:type="spellEnd"/>
      <w:r w:rsidRPr="00877226">
        <w:rPr>
          <w:rFonts w:ascii="Times New Roman" w:hAnsi="Times New Roman"/>
          <w:sz w:val="28"/>
          <w:szCs w:val="28"/>
        </w:rPr>
        <w:t xml:space="preserve"> городским С</w:t>
      </w:r>
      <w:r w:rsidRPr="00877226">
        <w:rPr>
          <w:rFonts w:ascii="Times New Roman" w:hAnsi="Times New Roman"/>
          <w:sz w:val="28"/>
          <w:szCs w:val="28"/>
        </w:rPr>
        <w:t>о</w:t>
      </w:r>
      <w:r w:rsidRPr="00877226">
        <w:rPr>
          <w:rFonts w:ascii="Times New Roman" w:hAnsi="Times New Roman"/>
          <w:sz w:val="28"/>
          <w:szCs w:val="28"/>
        </w:rPr>
        <w:t>ветом депутатов.</w:t>
      </w:r>
    </w:p>
    <w:sectPr w:rsidR="003335BA" w:rsidRPr="00877226" w:rsidSect="003335BA">
      <w:pgSz w:w="11905" w:h="16838" w:code="9"/>
      <w:pgMar w:top="567" w:right="567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5BA"/>
    <w:rsid w:val="003335BA"/>
    <w:rsid w:val="004B6F58"/>
    <w:rsid w:val="005601A8"/>
    <w:rsid w:val="00BB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7EED16B3-92A7-4322-80CA-19BA74EFF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35BA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3794</Words>
  <Characters>21631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admin</cp:lastModifiedBy>
  <cp:revision>2</cp:revision>
  <dcterms:created xsi:type="dcterms:W3CDTF">2015-12-04T04:42:00Z</dcterms:created>
  <dcterms:modified xsi:type="dcterms:W3CDTF">2015-12-04T04:42:00Z</dcterms:modified>
</cp:coreProperties>
</file>